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75C1" w14:textId="2502C9D9" w:rsidR="00B83CE0" w:rsidRPr="00730031" w:rsidRDefault="00730031" w:rsidP="00730031">
      <w:pPr>
        <w:spacing w:after="0" w:line="240" w:lineRule="auto"/>
        <w:jc w:val="center"/>
        <w:rPr>
          <w:b/>
          <w:sz w:val="56"/>
          <w:szCs w:val="56"/>
        </w:rPr>
      </w:pPr>
      <w:r w:rsidRPr="00730031">
        <w:rPr>
          <w:b/>
          <w:sz w:val="56"/>
          <w:szCs w:val="56"/>
        </w:rPr>
        <w:t>Church Check-up</w:t>
      </w:r>
    </w:p>
    <w:p w14:paraId="49C9C254" w14:textId="6019C8EF" w:rsidR="00730031" w:rsidRDefault="00730031" w:rsidP="00730031">
      <w:pPr>
        <w:spacing w:after="0" w:line="240" w:lineRule="auto"/>
        <w:jc w:val="center"/>
        <w:rPr>
          <w:sz w:val="36"/>
          <w:szCs w:val="36"/>
        </w:rPr>
      </w:pPr>
      <w:r w:rsidRPr="00730031">
        <w:rPr>
          <w:sz w:val="36"/>
          <w:szCs w:val="36"/>
        </w:rPr>
        <w:t>#</w:t>
      </w:r>
      <w:r w:rsidR="008757D2">
        <w:rPr>
          <w:sz w:val="36"/>
          <w:szCs w:val="36"/>
        </w:rPr>
        <w:t>2</w:t>
      </w:r>
      <w:r w:rsidRPr="00730031">
        <w:rPr>
          <w:sz w:val="36"/>
          <w:szCs w:val="36"/>
        </w:rPr>
        <w:t xml:space="preserve"> </w:t>
      </w:r>
      <w:r w:rsidR="008757D2">
        <w:rPr>
          <w:sz w:val="36"/>
          <w:szCs w:val="36"/>
        </w:rPr>
        <w:t>Look Outward, Not Inward</w:t>
      </w:r>
    </w:p>
    <w:p w14:paraId="2437499B" w14:textId="7A68053C" w:rsidR="00730031" w:rsidRDefault="001056D2" w:rsidP="00730031">
      <w:pPr>
        <w:spacing w:after="0" w:line="240" w:lineRule="auto"/>
        <w:jc w:val="center"/>
        <w:rPr>
          <w:i/>
          <w:sz w:val="24"/>
          <w:szCs w:val="24"/>
        </w:rPr>
      </w:pPr>
      <w:r>
        <w:rPr>
          <w:i/>
          <w:sz w:val="24"/>
          <w:szCs w:val="24"/>
        </w:rPr>
        <w:t>Quotations taken from Thom Rainer’s books “Autopsy of a Deceased Church” and “Breakout Churches” for discussion.</w:t>
      </w:r>
    </w:p>
    <w:p w14:paraId="039DD5D2" w14:textId="5920990D" w:rsidR="001056D2" w:rsidRDefault="001056D2" w:rsidP="00730031">
      <w:pPr>
        <w:spacing w:after="0" w:line="240" w:lineRule="auto"/>
        <w:jc w:val="center"/>
        <w:rPr>
          <w:i/>
          <w:sz w:val="24"/>
          <w:szCs w:val="24"/>
        </w:rPr>
      </w:pPr>
    </w:p>
    <w:p w14:paraId="000B87D7" w14:textId="22F36520" w:rsidR="008757D2" w:rsidRPr="00EF4ADE" w:rsidRDefault="008757D2" w:rsidP="008757D2">
      <w:pPr>
        <w:spacing w:after="0" w:line="240" w:lineRule="auto"/>
        <w:rPr>
          <w:b/>
          <w:sz w:val="24"/>
          <w:szCs w:val="24"/>
        </w:rPr>
      </w:pPr>
      <w:r w:rsidRPr="00EF4ADE">
        <w:rPr>
          <w:b/>
          <w:sz w:val="24"/>
          <w:szCs w:val="24"/>
        </w:rPr>
        <w:t>Homework</w:t>
      </w:r>
      <w:r>
        <w:rPr>
          <w:b/>
          <w:sz w:val="24"/>
          <w:szCs w:val="24"/>
        </w:rPr>
        <w:t xml:space="preserve"> from Lesson #1: Recognize Our Symptoms</w:t>
      </w:r>
    </w:p>
    <w:p w14:paraId="5566E4F9" w14:textId="77777777" w:rsidR="008757D2" w:rsidRDefault="008757D2" w:rsidP="008757D2">
      <w:pPr>
        <w:spacing w:after="0" w:line="240" w:lineRule="auto"/>
        <w:rPr>
          <w:sz w:val="24"/>
          <w:szCs w:val="24"/>
        </w:rPr>
      </w:pPr>
    </w:p>
    <w:p w14:paraId="676B0231" w14:textId="77777777" w:rsidR="008757D2" w:rsidRDefault="008757D2" w:rsidP="008757D2">
      <w:pPr>
        <w:spacing w:after="0" w:line="240" w:lineRule="auto"/>
        <w:rPr>
          <w:sz w:val="24"/>
          <w:szCs w:val="24"/>
        </w:rPr>
      </w:pPr>
      <w:r>
        <w:rPr>
          <w:sz w:val="24"/>
          <w:szCs w:val="24"/>
        </w:rPr>
        <w:t xml:space="preserve">Complete the following sentence with at least one suggestion for each category. I think St. John’s would be a healthier, happier church </w:t>
      </w:r>
    </w:p>
    <w:p w14:paraId="0F400232" w14:textId="77777777" w:rsidR="008757D2" w:rsidRDefault="008757D2" w:rsidP="008757D2">
      <w:pPr>
        <w:spacing w:after="0" w:line="240" w:lineRule="auto"/>
        <w:rPr>
          <w:sz w:val="24"/>
          <w:szCs w:val="24"/>
        </w:rPr>
      </w:pPr>
    </w:p>
    <w:p w14:paraId="25A0FD53" w14:textId="77777777" w:rsidR="008757D2" w:rsidRDefault="008757D2" w:rsidP="008757D2">
      <w:pPr>
        <w:spacing w:after="0" w:line="240" w:lineRule="auto"/>
        <w:rPr>
          <w:sz w:val="24"/>
          <w:szCs w:val="24"/>
        </w:rPr>
      </w:pPr>
      <w:r>
        <w:rPr>
          <w:sz w:val="24"/>
          <w:szCs w:val="24"/>
        </w:rPr>
        <w:t>if the pastor…</w:t>
      </w:r>
    </w:p>
    <w:p w14:paraId="2C2325BB" w14:textId="77777777" w:rsidR="008757D2" w:rsidRDefault="008757D2" w:rsidP="008757D2">
      <w:pPr>
        <w:spacing w:after="0" w:line="240" w:lineRule="auto"/>
        <w:rPr>
          <w:sz w:val="24"/>
          <w:szCs w:val="24"/>
        </w:rPr>
      </w:pPr>
    </w:p>
    <w:p w14:paraId="5B6B42D6" w14:textId="77777777" w:rsidR="008757D2" w:rsidRDefault="008757D2" w:rsidP="008757D2">
      <w:pPr>
        <w:spacing w:after="0" w:line="240" w:lineRule="auto"/>
        <w:rPr>
          <w:sz w:val="24"/>
          <w:szCs w:val="24"/>
        </w:rPr>
      </w:pPr>
    </w:p>
    <w:p w14:paraId="3CEFE5A8" w14:textId="77777777" w:rsidR="008757D2" w:rsidRDefault="008757D2" w:rsidP="008757D2">
      <w:pPr>
        <w:spacing w:after="0" w:line="240" w:lineRule="auto"/>
        <w:rPr>
          <w:sz w:val="24"/>
          <w:szCs w:val="24"/>
        </w:rPr>
      </w:pPr>
      <w:r>
        <w:rPr>
          <w:sz w:val="24"/>
          <w:szCs w:val="24"/>
        </w:rPr>
        <w:t>if the teachers…</w:t>
      </w:r>
    </w:p>
    <w:p w14:paraId="5A4A36AC" w14:textId="77777777" w:rsidR="008757D2" w:rsidRDefault="008757D2" w:rsidP="008757D2">
      <w:pPr>
        <w:spacing w:after="0" w:line="240" w:lineRule="auto"/>
        <w:rPr>
          <w:sz w:val="24"/>
          <w:szCs w:val="24"/>
        </w:rPr>
      </w:pPr>
    </w:p>
    <w:p w14:paraId="6C2039C0" w14:textId="77777777" w:rsidR="008757D2" w:rsidRDefault="008757D2" w:rsidP="008757D2">
      <w:pPr>
        <w:spacing w:after="0" w:line="240" w:lineRule="auto"/>
        <w:rPr>
          <w:sz w:val="24"/>
          <w:szCs w:val="24"/>
        </w:rPr>
      </w:pPr>
    </w:p>
    <w:p w14:paraId="2B546FB7" w14:textId="77777777" w:rsidR="008757D2" w:rsidRDefault="008757D2" w:rsidP="008757D2">
      <w:pPr>
        <w:spacing w:after="0" w:line="240" w:lineRule="auto"/>
        <w:rPr>
          <w:sz w:val="24"/>
          <w:szCs w:val="24"/>
        </w:rPr>
      </w:pPr>
      <w:r>
        <w:rPr>
          <w:sz w:val="24"/>
          <w:szCs w:val="24"/>
        </w:rPr>
        <w:t>if the lay leaders…</w:t>
      </w:r>
    </w:p>
    <w:p w14:paraId="614E87C9" w14:textId="77777777" w:rsidR="008757D2" w:rsidRDefault="008757D2" w:rsidP="008757D2">
      <w:pPr>
        <w:spacing w:after="0" w:line="240" w:lineRule="auto"/>
        <w:rPr>
          <w:sz w:val="24"/>
          <w:szCs w:val="24"/>
        </w:rPr>
      </w:pPr>
    </w:p>
    <w:p w14:paraId="1CBC0EBA" w14:textId="77777777" w:rsidR="008757D2" w:rsidRDefault="008757D2" w:rsidP="008757D2">
      <w:pPr>
        <w:spacing w:after="0" w:line="240" w:lineRule="auto"/>
        <w:rPr>
          <w:sz w:val="24"/>
          <w:szCs w:val="24"/>
        </w:rPr>
      </w:pPr>
    </w:p>
    <w:p w14:paraId="758DADD7" w14:textId="77777777" w:rsidR="008757D2" w:rsidRDefault="008757D2" w:rsidP="008757D2">
      <w:pPr>
        <w:spacing w:after="0" w:line="240" w:lineRule="auto"/>
        <w:rPr>
          <w:sz w:val="24"/>
          <w:szCs w:val="24"/>
        </w:rPr>
      </w:pPr>
      <w:r>
        <w:rPr>
          <w:sz w:val="24"/>
          <w:szCs w:val="24"/>
        </w:rPr>
        <w:t>if the members…</w:t>
      </w:r>
    </w:p>
    <w:p w14:paraId="5752FAC1" w14:textId="77777777" w:rsidR="008757D2" w:rsidRDefault="008757D2" w:rsidP="008757D2">
      <w:pPr>
        <w:spacing w:after="0" w:line="240" w:lineRule="auto"/>
        <w:rPr>
          <w:sz w:val="24"/>
          <w:szCs w:val="24"/>
        </w:rPr>
      </w:pPr>
    </w:p>
    <w:p w14:paraId="256A9C73" w14:textId="77777777" w:rsidR="008757D2" w:rsidRDefault="008757D2" w:rsidP="008757D2">
      <w:pPr>
        <w:spacing w:after="0" w:line="240" w:lineRule="auto"/>
        <w:rPr>
          <w:sz w:val="24"/>
          <w:szCs w:val="24"/>
        </w:rPr>
      </w:pPr>
    </w:p>
    <w:p w14:paraId="0600B58F" w14:textId="77777777" w:rsidR="008757D2" w:rsidRDefault="008757D2" w:rsidP="008757D2">
      <w:pPr>
        <w:spacing w:after="0" w:line="240" w:lineRule="auto"/>
        <w:rPr>
          <w:sz w:val="24"/>
          <w:szCs w:val="24"/>
        </w:rPr>
      </w:pPr>
      <w:r>
        <w:rPr>
          <w:sz w:val="24"/>
          <w:szCs w:val="24"/>
        </w:rPr>
        <w:t>if I…</w:t>
      </w:r>
    </w:p>
    <w:p w14:paraId="6441D0E4" w14:textId="0A38815C" w:rsidR="008757D2" w:rsidRDefault="008757D2" w:rsidP="008757D2">
      <w:pPr>
        <w:spacing w:after="0" w:line="240" w:lineRule="auto"/>
        <w:rPr>
          <w:sz w:val="24"/>
          <w:szCs w:val="24"/>
        </w:rPr>
      </w:pPr>
    </w:p>
    <w:p w14:paraId="34C74B83" w14:textId="5CA8B70E" w:rsidR="008757D2" w:rsidRDefault="008757D2" w:rsidP="008757D2">
      <w:pPr>
        <w:spacing w:after="0" w:line="240" w:lineRule="auto"/>
        <w:rPr>
          <w:sz w:val="24"/>
          <w:szCs w:val="24"/>
        </w:rPr>
      </w:pPr>
    </w:p>
    <w:p w14:paraId="4F838574" w14:textId="3C7D9394" w:rsidR="008757D2" w:rsidRDefault="008757D2" w:rsidP="008757D2">
      <w:pPr>
        <w:spacing w:after="0" w:line="240" w:lineRule="auto"/>
        <w:rPr>
          <w:sz w:val="24"/>
          <w:szCs w:val="24"/>
        </w:rPr>
      </w:pPr>
    </w:p>
    <w:p w14:paraId="335EB6A0" w14:textId="2C978E6B" w:rsidR="008757D2" w:rsidRDefault="00A0645D" w:rsidP="008757D2">
      <w:pPr>
        <w:spacing w:after="0" w:line="240" w:lineRule="auto"/>
        <w:rPr>
          <w:b/>
          <w:sz w:val="24"/>
          <w:szCs w:val="24"/>
        </w:rPr>
      </w:pPr>
      <w:r>
        <w:rPr>
          <w:i/>
          <w:noProof/>
          <w:sz w:val="24"/>
          <w:szCs w:val="24"/>
        </w:rPr>
        <w:drawing>
          <wp:anchor distT="0" distB="0" distL="114300" distR="114300" simplePos="0" relativeHeight="251658240" behindDoc="0" locked="0" layoutInCell="1" allowOverlap="1" wp14:anchorId="00A0150D" wp14:editId="4D3F6EE5">
            <wp:simplePos x="0" y="0"/>
            <wp:positionH relativeFrom="margin">
              <wp:align>right</wp:align>
            </wp:positionH>
            <wp:positionV relativeFrom="paragraph">
              <wp:posOffset>5080</wp:posOffset>
            </wp:positionV>
            <wp:extent cx="4156075" cy="28352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Great Commission.jpg"/>
                    <pic:cNvPicPr/>
                  </pic:nvPicPr>
                  <pic:blipFill>
                    <a:blip r:embed="rId7">
                      <a:extLst>
                        <a:ext uri="{28A0092B-C50C-407E-A947-70E740481C1C}">
                          <a14:useLocalDpi xmlns:a14="http://schemas.microsoft.com/office/drawing/2010/main" val="0"/>
                        </a:ext>
                      </a:extLst>
                    </a:blip>
                    <a:stretch>
                      <a:fillRect/>
                    </a:stretch>
                  </pic:blipFill>
                  <pic:spPr>
                    <a:xfrm>
                      <a:off x="0" y="0"/>
                      <a:ext cx="4156075" cy="2835275"/>
                    </a:xfrm>
                    <a:prstGeom prst="rect">
                      <a:avLst/>
                    </a:prstGeom>
                  </pic:spPr>
                </pic:pic>
              </a:graphicData>
            </a:graphic>
            <wp14:sizeRelH relativeFrom="page">
              <wp14:pctWidth>0</wp14:pctWidth>
            </wp14:sizeRelH>
            <wp14:sizeRelV relativeFrom="page">
              <wp14:pctHeight>0</wp14:pctHeight>
            </wp14:sizeRelV>
          </wp:anchor>
        </w:drawing>
      </w:r>
      <w:r w:rsidR="000C7CAE">
        <w:rPr>
          <w:b/>
          <w:sz w:val="24"/>
          <w:szCs w:val="24"/>
        </w:rPr>
        <w:t>Matthew 28:16-20 and Acts 1:6-11</w:t>
      </w:r>
    </w:p>
    <w:p w14:paraId="0EBAB6B5" w14:textId="2BFFFF05" w:rsidR="000C7CAE" w:rsidRDefault="000C7CAE" w:rsidP="008757D2">
      <w:pPr>
        <w:spacing w:after="0" w:line="240" w:lineRule="auto"/>
        <w:rPr>
          <w:b/>
          <w:sz w:val="24"/>
          <w:szCs w:val="24"/>
        </w:rPr>
      </w:pPr>
    </w:p>
    <w:p w14:paraId="16E71E50" w14:textId="341BE11B" w:rsidR="000C7CAE" w:rsidRDefault="000C7CAE" w:rsidP="008757D2">
      <w:pPr>
        <w:spacing w:after="0" w:line="240" w:lineRule="auto"/>
        <w:rPr>
          <w:i/>
          <w:sz w:val="24"/>
          <w:szCs w:val="24"/>
        </w:rPr>
      </w:pPr>
      <w:r w:rsidRPr="001B2BB4">
        <w:rPr>
          <w:i/>
          <w:sz w:val="24"/>
          <w:szCs w:val="24"/>
        </w:rPr>
        <w:t xml:space="preserve">16 Then the eleven disciples went to Galilee, to the mountain where Jesus had told them to go. 17 When they saw him, they worshiped him; but some doubted. 18 Then Jesus came to them and said, “All authority in heaven and on earth has been given to me. 19 Therefore go and make disciples of all nations, baptizing them in the name of the Father and of the Son and of the Holy Spirit, 20 and teaching them to obey everything I have commanded you. And </w:t>
      </w:r>
      <w:proofErr w:type="gramStart"/>
      <w:r w:rsidRPr="001B2BB4">
        <w:rPr>
          <w:i/>
          <w:sz w:val="24"/>
          <w:szCs w:val="24"/>
        </w:rPr>
        <w:t>surely</w:t>
      </w:r>
      <w:proofErr w:type="gramEnd"/>
      <w:r w:rsidRPr="001B2BB4">
        <w:rPr>
          <w:i/>
          <w:sz w:val="24"/>
          <w:szCs w:val="24"/>
        </w:rPr>
        <w:t xml:space="preserve"> I am with you always, to the very end of the age.”</w:t>
      </w:r>
    </w:p>
    <w:p w14:paraId="608019D1" w14:textId="2D6B5AC4" w:rsidR="001B2BB4" w:rsidRDefault="001B2BB4" w:rsidP="008757D2">
      <w:pPr>
        <w:spacing w:after="0" w:line="240" w:lineRule="auto"/>
        <w:rPr>
          <w:i/>
          <w:sz w:val="24"/>
          <w:szCs w:val="24"/>
        </w:rPr>
      </w:pPr>
    </w:p>
    <w:p w14:paraId="1DD10A3D" w14:textId="120E2470" w:rsidR="004830AD" w:rsidRPr="004830AD" w:rsidRDefault="004830AD" w:rsidP="004830AD">
      <w:pPr>
        <w:spacing w:after="0" w:line="240" w:lineRule="auto"/>
        <w:rPr>
          <w:i/>
          <w:sz w:val="24"/>
          <w:szCs w:val="24"/>
        </w:rPr>
      </w:pPr>
      <w:r w:rsidRPr="004830AD">
        <w:rPr>
          <w:i/>
          <w:sz w:val="24"/>
          <w:szCs w:val="24"/>
        </w:rPr>
        <w:t>6 Then they gathered around him and asked him, “Lord, are you at this time going to restore the kingdom to Israel?”</w:t>
      </w:r>
      <w:r>
        <w:rPr>
          <w:i/>
          <w:sz w:val="24"/>
          <w:szCs w:val="24"/>
        </w:rPr>
        <w:t xml:space="preserve"> </w:t>
      </w:r>
      <w:r w:rsidRPr="004830AD">
        <w:rPr>
          <w:i/>
          <w:sz w:val="24"/>
          <w:szCs w:val="24"/>
        </w:rPr>
        <w:t xml:space="preserve">7 He said to them: “It is not for you to know the times or dates the Father has set by his own </w:t>
      </w:r>
      <w:r w:rsidRPr="004830AD">
        <w:rPr>
          <w:i/>
          <w:sz w:val="24"/>
          <w:szCs w:val="24"/>
        </w:rPr>
        <w:lastRenderedPageBreak/>
        <w:t>authority. 8 But you will receive power when the Holy Spirit comes on you; and you will be my witnesses in Jerusalem, and in all Judea and Samaria, and to the ends of the earth.”</w:t>
      </w:r>
      <w:r>
        <w:rPr>
          <w:i/>
          <w:sz w:val="24"/>
          <w:szCs w:val="24"/>
        </w:rPr>
        <w:t xml:space="preserve"> </w:t>
      </w:r>
      <w:r w:rsidRPr="004830AD">
        <w:rPr>
          <w:i/>
          <w:sz w:val="24"/>
          <w:szCs w:val="24"/>
        </w:rPr>
        <w:t>9 After he said this, he was taken up before their very eyes, and a cloud hid him from their sight.</w:t>
      </w:r>
    </w:p>
    <w:p w14:paraId="77827669" w14:textId="07441106" w:rsidR="004830AD" w:rsidRPr="004830AD" w:rsidRDefault="004830AD" w:rsidP="004830AD">
      <w:pPr>
        <w:spacing w:after="0" w:line="240" w:lineRule="auto"/>
        <w:rPr>
          <w:i/>
          <w:sz w:val="24"/>
          <w:szCs w:val="24"/>
        </w:rPr>
      </w:pPr>
    </w:p>
    <w:p w14:paraId="0A85E401" w14:textId="2AB28AA9" w:rsidR="001B2BB4" w:rsidRPr="001B2BB4" w:rsidRDefault="004830AD" w:rsidP="004830AD">
      <w:pPr>
        <w:spacing w:after="0" w:line="240" w:lineRule="auto"/>
        <w:rPr>
          <w:i/>
          <w:sz w:val="24"/>
          <w:szCs w:val="24"/>
        </w:rPr>
      </w:pPr>
      <w:r w:rsidRPr="004830AD">
        <w:rPr>
          <w:i/>
          <w:sz w:val="24"/>
          <w:szCs w:val="24"/>
        </w:rPr>
        <w:t>10 They were looking intently up into the sky as he was going, when suddenly two men dressed in white stood beside them. 11 “Men of Galilee,” they said, “why do you stand here looking into the sky? This same Jesus, who has been taken from you into heaven, will come back in the same way you have seen him go into heaven.”</w:t>
      </w:r>
    </w:p>
    <w:p w14:paraId="2825BCEC" w14:textId="57B6A7B7" w:rsidR="000C7CAE" w:rsidRDefault="000C7CAE" w:rsidP="008757D2">
      <w:pPr>
        <w:spacing w:after="0" w:line="240" w:lineRule="auto"/>
        <w:rPr>
          <w:i/>
          <w:sz w:val="24"/>
          <w:szCs w:val="24"/>
        </w:rPr>
      </w:pPr>
    </w:p>
    <w:p w14:paraId="0C12AD45" w14:textId="582F61E4" w:rsidR="004830AD" w:rsidRDefault="004830AD" w:rsidP="004830AD">
      <w:pPr>
        <w:pStyle w:val="ListParagraph"/>
        <w:numPr>
          <w:ilvl w:val="0"/>
          <w:numId w:val="11"/>
        </w:numPr>
        <w:spacing w:after="0" w:line="240" w:lineRule="auto"/>
        <w:rPr>
          <w:sz w:val="24"/>
          <w:szCs w:val="24"/>
        </w:rPr>
      </w:pPr>
      <w:r>
        <w:rPr>
          <w:sz w:val="24"/>
          <w:szCs w:val="24"/>
        </w:rPr>
        <w:t>What are some things these verses show us?</w:t>
      </w:r>
    </w:p>
    <w:p w14:paraId="38D5BEE0" w14:textId="12749741" w:rsidR="004830AD" w:rsidRDefault="004830AD" w:rsidP="004830AD">
      <w:pPr>
        <w:spacing w:after="0" w:line="240" w:lineRule="auto"/>
        <w:rPr>
          <w:sz w:val="24"/>
          <w:szCs w:val="24"/>
        </w:rPr>
      </w:pPr>
    </w:p>
    <w:p w14:paraId="1DDB5349" w14:textId="1FFC3C1B" w:rsidR="004830AD" w:rsidRDefault="004830AD" w:rsidP="004830AD">
      <w:pPr>
        <w:spacing w:after="0" w:line="240" w:lineRule="auto"/>
        <w:rPr>
          <w:sz w:val="24"/>
          <w:szCs w:val="24"/>
        </w:rPr>
      </w:pPr>
    </w:p>
    <w:p w14:paraId="443373BC" w14:textId="04EBBFF4" w:rsidR="004830AD" w:rsidRDefault="004830AD" w:rsidP="004830AD">
      <w:pPr>
        <w:spacing w:after="0" w:line="240" w:lineRule="auto"/>
        <w:rPr>
          <w:sz w:val="24"/>
          <w:szCs w:val="24"/>
        </w:rPr>
      </w:pPr>
    </w:p>
    <w:p w14:paraId="632FB726" w14:textId="691A139F" w:rsidR="004830AD" w:rsidRDefault="004830AD" w:rsidP="004830AD">
      <w:pPr>
        <w:spacing w:after="0" w:line="240" w:lineRule="auto"/>
        <w:rPr>
          <w:sz w:val="24"/>
          <w:szCs w:val="24"/>
        </w:rPr>
      </w:pPr>
    </w:p>
    <w:p w14:paraId="58DE6E07" w14:textId="682FFA93" w:rsidR="004830AD" w:rsidRDefault="004830AD" w:rsidP="004830AD">
      <w:pPr>
        <w:spacing w:after="0" w:line="240" w:lineRule="auto"/>
        <w:rPr>
          <w:sz w:val="24"/>
          <w:szCs w:val="24"/>
        </w:rPr>
      </w:pPr>
    </w:p>
    <w:p w14:paraId="13ACD928" w14:textId="6974D8ED" w:rsidR="004830AD" w:rsidRDefault="00C66895" w:rsidP="004830AD">
      <w:pPr>
        <w:pStyle w:val="ListParagraph"/>
        <w:numPr>
          <w:ilvl w:val="0"/>
          <w:numId w:val="11"/>
        </w:numPr>
        <w:spacing w:after="0" w:line="240" w:lineRule="auto"/>
        <w:rPr>
          <w:sz w:val="24"/>
          <w:szCs w:val="24"/>
        </w:rPr>
      </w:pPr>
      <w:r>
        <w:rPr>
          <w:sz w:val="24"/>
          <w:szCs w:val="24"/>
        </w:rPr>
        <w:t xml:space="preserve">Jesus tells us to “go”, “make disciples”, “baptize”, “teach”, and “be his witnesses”. </w:t>
      </w:r>
      <w:r w:rsidR="0000377F">
        <w:rPr>
          <w:sz w:val="24"/>
          <w:szCs w:val="24"/>
        </w:rPr>
        <w:t>So, a</w:t>
      </w:r>
      <w:r w:rsidR="003D391C">
        <w:rPr>
          <w:sz w:val="24"/>
          <w:szCs w:val="24"/>
        </w:rPr>
        <w:t>s we consider the current and future ministries of St. John’s, what are some practical things we should be thinking and talking about?</w:t>
      </w:r>
    </w:p>
    <w:p w14:paraId="3403CF71" w14:textId="72D48D6A" w:rsidR="00D12BB4" w:rsidRDefault="00D12BB4" w:rsidP="00D12BB4">
      <w:pPr>
        <w:spacing w:after="0" w:line="240" w:lineRule="auto"/>
        <w:rPr>
          <w:sz w:val="24"/>
          <w:szCs w:val="24"/>
        </w:rPr>
      </w:pPr>
    </w:p>
    <w:p w14:paraId="5F4202D5" w14:textId="5941D76F" w:rsidR="00D12BB4" w:rsidRDefault="00D12BB4" w:rsidP="00D12BB4">
      <w:pPr>
        <w:spacing w:after="0" w:line="240" w:lineRule="auto"/>
        <w:rPr>
          <w:sz w:val="24"/>
          <w:szCs w:val="24"/>
        </w:rPr>
      </w:pPr>
    </w:p>
    <w:p w14:paraId="6E1DB4DA" w14:textId="778FA1F4" w:rsidR="00FE64C4" w:rsidRDefault="00FE64C4" w:rsidP="00D12BB4">
      <w:pPr>
        <w:spacing w:after="0" w:line="240" w:lineRule="auto"/>
        <w:rPr>
          <w:sz w:val="24"/>
          <w:szCs w:val="24"/>
        </w:rPr>
      </w:pPr>
    </w:p>
    <w:p w14:paraId="5C450FDD" w14:textId="70C6B32D" w:rsidR="00FE64C4" w:rsidRDefault="00FE64C4" w:rsidP="00D12BB4">
      <w:pPr>
        <w:spacing w:after="0" w:line="240" w:lineRule="auto"/>
        <w:rPr>
          <w:sz w:val="24"/>
          <w:szCs w:val="24"/>
        </w:rPr>
      </w:pPr>
    </w:p>
    <w:p w14:paraId="70DFCE41" w14:textId="6F312FB5" w:rsidR="00FE64C4" w:rsidRDefault="00FE64C4" w:rsidP="00D12BB4">
      <w:pPr>
        <w:spacing w:after="0" w:line="240" w:lineRule="auto"/>
        <w:rPr>
          <w:sz w:val="24"/>
          <w:szCs w:val="24"/>
        </w:rPr>
      </w:pPr>
    </w:p>
    <w:p w14:paraId="7145CE0F" w14:textId="40262930" w:rsidR="00FE64C4" w:rsidRPr="00FE64C4" w:rsidRDefault="00FE64C4" w:rsidP="00D12BB4">
      <w:pPr>
        <w:spacing w:after="0" w:line="240" w:lineRule="auto"/>
        <w:rPr>
          <w:b/>
          <w:sz w:val="24"/>
          <w:szCs w:val="24"/>
        </w:rPr>
      </w:pPr>
      <w:r>
        <w:rPr>
          <w:b/>
          <w:sz w:val="24"/>
          <w:szCs w:val="24"/>
        </w:rPr>
        <w:t>What does the money say?</w:t>
      </w:r>
    </w:p>
    <w:p w14:paraId="26AD38F2" w14:textId="496AE928" w:rsidR="00D12BB4" w:rsidRDefault="00D12BB4" w:rsidP="00D12BB4">
      <w:pPr>
        <w:spacing w:after="0" w:line="240" w:lineRule="auto"/>
        <w:rPr>
          <w:sz w:val="24"/>
          <w:szCs w:val="24"/>
        </w:rPr>
      </w:pPr>
    </w:p>
    <w:p w14:paraId="4E4B006E" w14:textId="1306DD66" w:rsidR="00FE64C4" w:rsidRPr="00415FF0" w:rsidRDefault="00A0645D" w:rsidP="00FE64C4">
      <w:pPr>
        <w:spacing w:after="0" w:line="240" w:lineRule="auto"/>
        <w:rPr>
          <w:i/>
          <w:sz w:val="24"/>
          <w:szCs w:val="24"/>
        </w:rPr>
      </w:pPr>
      <w:r>
        <w:rPr>
          <w:b/>
          <w:noProof/>
          <w:sz w:val="24"/>
          <w:szCs w:val="24"/>
        </w:rPr>
        <w:drawing>
          <wp:anchor distT="0" distB="0" distL="114300" distR="114300" simplePos="0" relativeHeight="251659264" behindDoc="0" locked="0" layoutInCell="1" allowOverlap="1" wp14:anchorId="44ADBC98" wp14:editId="0968460F">
            <wp:simplePos x="0" y="0"/>
            <wp:positionH relativeFrom="margin">
              <wp:align>left</wp:align>
            </wp:positionH>
            <wp:positionV relativeFrom="paragraph">
              <wp:posOffset>9525</wp:posOffset>
            </wp:positionV>
            <wp:extent cx="2809875" cy="1876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Money and church.jpg"/>
                    <pic:cNvPicPr/>
                  </pic:nvPicPr>
                  <pic:blipFill>
                    <a:blip r:embed="rId8">
                      <a:extLst>
                        <a:ext uri="{28A0092B-C50C-407E-A947-70E740481C1C}">
                          <a14:useLocalDpi xmlns:a14="http://schemas.microsoft.com/office/drawing/2010/main" val="0"/>
                        </a:ext>
                      </a:extLst>
                    </a:blip>
                    <a:stretch>
                      <a:fillRect/>
                    </a:stretch>
                  </pic:blipFill>
                  <pic:spPr>
                    <a:xfrm>
                      <a:off x="0" y="0"/>
                      <a:ext cx="2809875" cy="1876425"/>
                    </a:xfrm>
                    <a:prstGeom prst="rect">
                      <a:avLst/>
                    </a:prstGeom>
                  </pic:spPr>
                </pic:pic>
              </a:graphicData>
            </a:graphic>
            <wp14:sizeRelH relativeFrom="page">
              <wp14:pctWidth>0</wp14:pctWidth>
            </wp14:sizeRelH>
            <wp14:sizeRelV relativeFrom="page">
              <wp14:pctHeight>0</wp14:pctHeight>
            </wp14:sizeRelV>
          </wp:anchor>
        </w:drawing>
      </w:r>
      <w:r w:rsidR="00FE64C4" w:rsidRPr="00415FF0">
        <w:rPr>
          <w:i/>
          <w:sz w:val="24"/>
          <w:szCs w:val="24"/>
        </w:rPr>
        <w:t>“In all the churches we autopsied, a financial pattern developed over time. The pattern was one where funds were used more to keep the machinery of the church moving, and to keep the members happy, then funding the Great Commission and the Great Commandment. The money, though, was symptomatic of a heart problem. The church cared more for its own needs than the community and the world. And no church can sustain such an inward focus indefinitely. It will eventually die of heart failure.” (A</w:t>
      </w:r>
      <w:r w:rsidR="00FE64C4" w:rsidRPr="00415FF0">
        <w:rPr>
          <w:i/>
          <w:sz w:val="24"/>
          <w:szCs w:val="24"/>
        </w:rPr>
        <w:t>utopsy of a Deceased Church</w:t>
      </w:r>
      <w:r w:rsidR="00FE64C4" w:rsidRPr="00415FF0">
        <w:rPr>
          <w:i/>
          <w:sz w:val="24"/>
          <w:szCs w:val="24"/>
        </w:rPr>
        <w:t xml:space="preserve"> p. 36)</w:t>
      </w:r>
    </w:p>
    <w:p w14:paraId="2984F1ED" w14:textId="77777777" w:rsidR="00FE64C4" w:rsidRPr="00415FF0" w:rsidRDefault="00FE64C4" w:rsidP="00FE64C4">
      <w:pPr>
        <w:spacing w:after="0" w:line="240" w:lineRule="auto"/>
        <w:rPr>
          <w:i/>
          <w:sz w:val="24"/>
          <w:szCs w:val="24"/>
        </w:rPr>
      </w:pPr>
    </w:p>
    <w:p w14:paraId="1AE601E0" w14:textId="491CD6E6" w:rsidR="00FE64C4" w:rsidRPr="00415FF0" w:rsidRDefault="00FE64C4" w:rsidP="00FE64C4">
      <w:pPr>
        <w:spacing w:after="0" w:line="240" w:lineRule="auto"/>
        <w:rPr>
          <w:i/>
          <w:sz w:val="24"/>
          <w:szCs w:val="24"/>
        </w:rPr>
      </w:pPr>
      <w:r w:rsidRPr="00415FF0">
        <w:rPr>
          <w:i/>
          <w:sz w:val="24"/>
          <w:szCs w:val="24"/>
        </w:rPr>
        <w:t>“It is for this reason the budget for personnel is often the last to go. Likewise, building and facility costs are reduced only as a last resort… Just keep in mind this truism: In dying churches the last expenditures to be reduced are those that keep the members most comfortable.” (A</w:t>
      </w:r>
      <w:r w:rsidRPr="00415FF0">
        <w:rPr>
          <w:i/>
          <w:sz w:val="24"/>
          <w:szCs w:val="24"/>
        </w:rPr>
        <w:t>utopsy of a Deceased Church</w:t>
      </w:r>
      <w:r w:rsidRPr="00415FF0">
        <w:rPr>
          <w:i/>
          <w:sz w:val="24"/>
          <w:szCs w:val="24"/>
        </w:rPr>
        <w:t xml:space="preserve"> p. 32-33)</w:t>
      </w:r>
    </w:p>
    <w:p w14:paraId="04E2ADD8" w14:textId="77777777" w:rsidR="00FE64C4" w:rsidRPr="00415FF0" w:rsidRDefault="00FE64C4" w:rsidP="00FE64C4">
      <w:pPr>
        <w:spacing w:after="0" w:line="240" w:lineRule="auto"/>
        <w:rPr>
          <w:i/>
          <w:sz w:val="24"/>
          <w:szCs w:val="24"/>
        </w:rPr>
      </w:pPr>
    </w:p>
    <w:p w14:paraId="0733E52E" w14:textId="645C478F" w:rsidR="00FE64C4" w:rsidRPr="00415FF0" w:rsidRDefault="00FE64C4" w:rsidP="00FE64C4">
      <w:pPr>
        <w:spacing w:after="0" w:line="240" w:lineRule="auto"/>
        <w:rPr>
          <w:i/>
          <w:sz w:val="24"/>
          <w:szCs w:val="24"/>
        </w:rPr>
      </w:pPr>
      <w:r w:rsidRPr="00415FF0">
        <w:rPr>
          <w:i/>
          <w:sz w:val="24"/>
          <w:szCs w:val="24"/>
        </w:rPr>
        <w:t>“By the way, not all the deceased churches died broke. In fact, a few of them had quite a treasure chest when they died. Some had inherited funds. Others had accumulated funds. You don’t have to be broke to be dying. It’s not a matter of how much you have. It’s what you do with your money, or what your attitude is about the money.” (A</w:t>
      </w:r>
      <w:r w:rsidRPr="00415FF0">
        <w:rPr>
          <w:i/>
          <w:sz w:val="24"/>
          <w:szCs w:val="24"/>
        </w:rPr>
        <w:t>utopsy of a Deceased Church</w:t>
      </w:r>
      <w:r w:rsidRPr="00415FF0">
        <w:rPr>
          <w:i/>
          <w:sz w:val="24"/>
          <w:szCs w:val="24"/>
        </w:rPr>
        <w:t xml:space="preserve"> p. 35)</w:t>
      </w:r>
    </w:p>
    <w:p w14:paraId="6CEBC18B" w14:textId="77777777" w:rsidR="00FE64C4" w:rsidRPr="00FE64C4" w:rsidRDefault="00FE64C4" w:rsidP="00FE64C4">
      <w:pPr>
        <w:spacing w:after="0" w:line="240" w:lineRule="auto"/>
        <w:rPr>
          <w:sz w:val="24"/>
          <w:szCs w:val="24"/>
        </w:rPr>
      </w:pPr>
    </w:p>
    <w:p w14:paraId="5E3C886A" w14:textId="5CF87F99" w:rsidR="00FE64C4" w:rsidRDefault="00C36DF9" w:rsidP="00FE64C4">
      <w:pPr>
        <w:pStyle w:val="ListParagraph"/>
        <w:numPr>
          <w:ilvl w:val="0"/>
          <w:numId w:val="11"/>
        </w:numPr>
        <w:spacing w:after="0" w:line="240" w:lineRule="auto"/>
        <w:rPr>
          <w:sz w:val="24"/>
          <w:szCs w:val="24"/>
        </w:rPr>
      </w:pPr>
      <w:r>
        <w:rPr>
          <w:sz w:val="24"/>
          <w:szCs w:val="24"/>
        </w:rPr>
        <w:lastRenderedPageBreak/>
        <w:t xml:space="preserve">Every one of us at St. John’s would say that the mission of our church and school is to do outreach. But what does our budget say? </w:t>
      </w:r>
      <w:r w:rsidR="00FE64C4">
        <w:rPr>
          <w:sz w:val="24"/>
          <w:szCs w:val="24"/>
        </w:rPr>
        <w:t xml:space="preserve">Consider </w:t>
      </w:r>
      <w:r>
        <w:rPr>
          <w:sz w:val="24"/>
          <w:szCs w:val="24"/>
        </w:rPr>
        <w:t>the following information (Taken from 1998-2018 annual reports</w:t>
      </w:r>
      <w:r w:rsidR="00FE64C4">
        <w:rPr>
          <w:sz w:val="24"/>
          <w:szCs w:val="24"/>
        </w:rPr>
        <w:t>).</w:t>
      </w:r>
    </w:p>
    <w:p w14:paraId="5CD64AA8" w14:textId="7ABE5849" w:rsidR="00FE64C4" w:rsidRDefault="00FE64C4" w:rsidP="00FE64C4">
      <w:pPr>
        <w:spacing w:after="0" w:line="240" w:lineRule="auto"/>
        <w:ind w:left="720"/>
        <w:rPr>
          <w:sz w:val="24"/>
          <w:szCs w:val="24"/>
        </w:rPr>
      </w:pPr>
    </w:p>
    <w:p w14:paraId="5F372FB6" w14:textId="7C640D5E" w:rsidR="0039472E" w:rsidRPr="001B160E" w:rsidRDefault="0039472E" w:rsidP="00FE64C4">
      <w:pPr>
        <w:spacing w:after="0" w:line="240" w:lineRule="auto"/>
        <w:ind w:left="1440"/>
        <w:rPr>
          <w:sz w:val="24"/>
          <w:szCs w:val="24"/>
        </w:rPr>
      </w:pPr>
      <w:r w:rsidRPr="0039472E">
        <w:rPr>
          <w:sz w:val="24"/>
          <w:szCs w:val="24"/>
          <w:u w:val="single"/>
        </w:rPr>
        <w:t>Total budget</w:t>
      </w:r>
      <w:r>
        <w:rPr>
          <w:sz w:val="24"/>
          <w:szCs w:val="24"/>
        </w:rPr>
        <w:tab/>
      </w:r>
      <w:r>
        <w:rPr>
          <w:sz w:val="24"/>
          <w:szCs w:val="24"/>
        </w:rPr>
        <w:tab/>
      </w:r>
      <w:r>
        <w:rPr>
          <w:sz w:val="24"/>
          <w:szCs w:val="24"/>
        </w:rPr>
        <w:tab/>
      </w:r>
      <w:r w:rsidRPr="0039472E">
        <w:rPr>
          <w:sz w:val="24"/>
          <w:szCs w:val="24"/>
          <w:u w:val="single"/>
        </w:rPr>
        <w:t>Funds designated for outreach</w:t>
      </w:r>
      <w:r w:rsidR="009F571D">
        <w:rPr>
          <w:sz w:val="24"/>
          <w:szCs w:val="24"/>
          <w:u w:val="single"/>
        </w:rPr>
        <w:t>*</w:t>
      </w:r>
      <w:r w:rsidR="001B160E">
        <w:rPr>
          <w:sz w:val="24"/>
          <w:szCs w:val="24"/>
        </w:rPr>
        <w:tab/>
      </w:r>
      <w:r w:rsidR="001B160E" w:rsidRPr="001B160E">
        <w:rPr>
          <w:sz w:val="24"/>
          <w:szCs w:val="24"/>
          <w:u w:val="single"/>
        </w:rPr>
        <w:t>% of budget</w:t>
      </w:r>
    </w:p>
    <w:p w14:paraId="7EE42CFB" w14:textId="6CD77DA5" w:rsidR="0039472E" w:rsidRDefault="0039472E" w:rsidP="00FE64C4">
      <w:pPr>
        <w:spacing w:after="0" w:line="240" w:lineRule="auto"/>
        <w:ind w:left="1440"/>
        <w:rPr>
          <w:sz w:val="24"/>
          <w:szCs w:val="24"/>
        </w:rPr>
      </w:pPr>
    </w:p>
    <w:p w14:paraId="734DD22A" w14:textId="6A669D0E" w:rsidR="00FE64C4" w:rsidRDefault="00FE64C4" w:rsidP="00FE64C4">
      <w:pPr>
        <w:spacing w:after="0" w:line="240" w:lineRule="auto"/>
        <w:ind w:left="1440"/>
        <w:rPr>
          <w:sz w:val="24"/>
          <w:szCs w:val="24"/>
        </w:rPr>
      </w:pPr>
      <w:r>
        <w:rPr>
          <w:sz w:val="24"/>
          <w:szCs w:val="24"/>
        </w:rPr>
        <w:t>1998</w:t>
      </w:r>
      <w:r>
        <w:rPr>
          <w:sz w:val="24"/>
          <w:szCs w:val="24"/>
        </w:rPr>
        <w:tab/>
      </w:r>
      <w:r w:rsidR="0039472E">
        <w:rPr>
          <w:sz w:val="24"/>
          <w:szCs w:val="24"/>
        </w:rPr>
        <w:t>$403, 431</w:t>
      </w:r>
      <w:r w:rsidR="0039472E">
        <w:rPr>
          <w:sz w:val="24"/>
          <w:szCs w:val="24"/>
        </w:rPr>
        <w:tab/>
      </w:r>
      <w:r w:rsidR="0039472E">
        <w:rPr>
          <w:sz w:val="24"/>
          <w:szCs w:val="24"/>
        </w:rPr>
        <w:tab/>
        <w:t>$0</w:t>
      </w:r>
      <w:r w:rsidR="001B160E">
        <w:rPr>
          <w:sz w:val="24"/>
          <w:szCs w:val="24"/>
        </w:rPr>
        <w:tab/>
      </w:r>
      <w:r w:rsidR="009F571D">
        <w:rPr>
          <w:sz w:val="24"/>
          <w:szCs w:val="24"/>
        </w:rPr>
        <w:tab/>
      </w:r>
      <w:r w:rsidR="009F571D">
        <w:rPr>
          <w:sz w:val="24"/>
          <w:szCs w:val="24"/>
        </w:rPr>
        <w:tab/>
      </w:r>
      <w:r w:rsidR="009F571D">
        <w:rPr>
          <w:sz w:val="24"/>
          <w:szCs w:val="24"/>
        </w:rPr>
        <w:tab/>
      </w:r>
      <w:r w:rsidR="009F571D">
        <w:rPr>
          <w:sz w:val="24"/>
          <w:szCs w:val="24"/>
        </w:rPr>
        <w:tab/>
        <w:t>0%</w:t>
      </w:r>
    </w:p>
    <w:p w14:paraId="6A34D7F7" w14:textId="23FB0CD1" w:rsidR="0039472E" w:rsidRDefault="0039472E" w:rsidP="00FE64C4">
      <w:pPr>
        <w:spacing w:after="0" w:line="240" w:lineRule="auto"/>
        <w:ind w:left="1440"/>
        <w:rPr>
          <w:sz w:val="24"/>
          <w:szCs w:val="24"/>
        </w:rPr>
      </w:pPr>
      <w:r>
        <w:rPr>
          <w:sz w:val="24"/>
          <w:szCs w:val="24"/>
        </w:rPr>
        <w:t>2000</w:t>
      </w:r>
      <w:r>
        <w:rPr>
          <w:sz w:val="24"/>
          <w:szCs w:val="24"/>
        </w:rPr>
        <w:tab/>
        <w:t>$337, 223</w:t>
      </w:r>
      <w:r>
        <w:rPr>
          <w:sz w:val="24"/>
          <w:szCs w:val="24"/>
        </w:rPr>
        <w:tab/>
      </w:r>
      <w:r>
        <w:rPr>
          <w:sz w:val="24"/>
          <w:szCs w:val="24"/>
        </w:rPr>
        <w:tab/>
        <w:t>$0</w:t>
      </w:r>
      <w:r w:rsidR="009F571D">
        <w:rPr>
          <w:sz w:val="24"/>
          <w:szCs w:val="24"/>
        </w:rPr>
        <w:tab/>
      </w:r>
      <w:r w:rsidR="009F571D">
        <w:rPr>
          <w:sz w:val="24"/>
          <w:szCs w:val="24"/>
        </w:rPr>
        <w:tab/>
      </w:r>
      <w:r w:rsidR="009F571D">
        <w:rPr>
          <w:sz w:val="24"/>
          <w:szCs w:val="24"/>
        </w:rPr>
        <w:tab/>
      </w:r>
      <w:r w:rsidR="009F571D">
        <w:rPr>
          <w:sz w:val="24"/>
          <w:szCs w:val="24"/>
        </w:rPr>
        <w:tab/>
      </w:r>
      <w:r w:rsidR="009F571D">
        <w:rPr>
          <w:sz w:val="24"/>
          <w:szCs w:val="24"/>
        </w:rPr>
        <w:tab/>
        <w:t>0%</w:t>
      </w:r>
    </w:p>
    <w:p w14:paraId="0B8EF05D" w14:textId="466949F4" w:rsidR="0039472E" w:rsidRDefault="0039472E" w:rsidP="00FE64C4">
      <w:pPr>
        <w:spacing w:after="0" w:line="240" w:lineRule="auto"/>
        <w:ind w:left="1440"/>
        <w:rPr>
          <w:sz w:val="24"/>
          <w:szCs w:val="24"/>
        </w:rPr>
      </w:pPr>
      <w:r>
        <w:rPr>
          <w:sz w:val="24"/>
          <w:szCs w:val="24"/>
        </w:rPr>
        <w:t>2001</w:t>
      </w:r>
      <w:r>
        <w:rPr>
          <w:sz w:val="24"/>
          <w:szCs w:val="24"/>
        </w:rPr>
        <w:tab/>
        <w:t>$367, 851.82</w:t>
      </w:r>
      <w:r>
        <w:rPr>
          <w:sz w:val="24"/>
          <w:szCs w:val="24"/>
        </w:rPr>
        <w:tab/>
      </w:r>
      <w:r>
        <w:rPr>
          <w:sz w:val="24"/>
          <w:szCs w:val="24"/>
        </w:rPr>
        <w:tab/>
      </w:r>
      <w:r w:rsidR="006B127E">
        <w:rPr>
          <w:sz w:val="24"/>
          <w:szCs w:val="24"/>
        </w:rPr>
        <w:t>$330.98</w:t>
      </w:r>
      <w:r w:rsidR="009F571D">
        <w:rPr>
          <w:sz w:val="24"/>
          <w:szCs w:val="24"/>
        </w:rPr>
        <w:tab/>
      </w:r>
      <w:r w:rsidR="009F571D">
        <w:rPr>
          <w:sz w:val="24"/>
          <w:szCs w:val="24"/>
        </w:rPr>
        <w:tab/>
      </w:r>
      <w:r w:rsidR="009F571D">
        <w:rPr>
          <w:sz w:val="24"/>
          <w:szCs w:val="24"/>
        </w:rPr>
        <w:tab/>
      </w:r>
      <w:r w:rsidR="009F571D">
        <w:rPr>
          <w:sz w:val="24"/>
          <w:szCs w:val="24"/>
        </w:rPr>
        <w:tab/>
        <w:t>.09%</w:t>
      </w:r>
    </w:p>
    <w:p w14:paraId="1003B56B" w14:textId="4CAB30A2" w:rsidR="006B127E" w:rsidRDefault="006B127E" w:rsidP="00FE64C4">
      <w:pPr>
        <w:spacing w:after="0" w:line="240" w:lineRule="auto"/>
        <w:ind w:left="1440"/>
        <w:rPr>
          <w:sz w:val="24"/>
          <w:szCs w:val="24"/>
        </w:rPr>
      </w:pPr>
      <w:r>
        <w:rPr>
          <w:sz w:val="24"/>
          <w:szCs w:val="24"/>
        </w:rPr>
        <w:t>2002</w:t>
      </w:r>
      <w:r>
        <w:rPr>
          <w:sz w:val="24"/>
          <w:szCs w:val="24"/>
        </w:rPr>
        <w:tab/>
        <w:t>$345, 656.92</w:t>
      </w:r>
      <w:r>
        <w:rPr>
          <w:sz w:val="24"/>
          <w:szCs w:val="24"/>
        </w:rPr>
        <w:tab/>
      </w:r>
      <w:r>
        <w:rPr>
          <w:sz w:val="24"/>
          <w:szCs w:val="24"/>
        </w:rPr>
        <w:tab/>
        <w:t>$86.01</w:t>
      </w:r>
      <w:r w:rsidR="009F571D">
        <w:rPr>
          <w:sz w:val="24"/>
          <w:szCs w:val="24"/>
        </w:rPr>
        <w:tab/>
      </w:r>
      <w:r w:rsidR="009F571D">
        <w:rPr>
          <w:sz w:val="24"/>
          <w:szCs w:val="24"/>
        </w:rPr>
        <w:tab/>
      </w:r>
      <w:r w:rsidR="009F571D">
        <w:rPr>
          <w:sz w:val="24"/>
          <w:szCs w:val="24"/>
        </w:rPr>
        <w:tab/>
      </w:r>
      <w:r w:rsidR="009F571D">
        <w:rPr>
          <w:sz w:val="24"/>
          <w:szCs w:val="24"/>
        </w:rPr>
        <w:tab/>
      </w:r>
      <w:r w:rsidR="009F571D">
        <w:rPr>
          <w:sz w:val="24"/>
          <w:szCs w:val="24"/>
        </w:rPr>
        <w:tab/>
        <w:t>.02%</w:t>
      </w:r>
    </w:p>
    <w:p w14:paraId="293391B8" w14:textId="2D493B28" w:rsidR="006B127E" w:rsidRDefault="006B127E" w:rsidP="00FE64C4">
      <w:pPr>
        <w:spacing w:after="0" w:line="240" w:lineRule="auto"/>
        <w:ind w:left="1440"/>
        <w:rPr>
          <w:sz w:val="24"/>
          <w:szCs w:val="24"/>
        </w:rPr>
      </w:pPr>
      <w:r>
        <w:rPr>
          <w:sz w:val="24"/>
          <w:szCs w:val="24"/>
        </w:rPr>
        <w:t>2003</w:t>
      </w:r>
      <w:r>
        <w:rPr>
          <w:sz w:val="24"/>
          <w:szCs w:val="24"/>
        </w:rPr>
        <w:tab/>
        <w:t>$365, 585.22</w:t>
      </w:r>
      <w:r>
        <w:rPr>
          <w:sz w:val="24"/>
          <w:szCs w:val="24"/>
        </w:rPr>
        <w:tab/>
      </w:r>
      <w:r>
        <w:rPr>
          <w:sz w:val="24"/>
          <w:szCs w:val="24"/>
        </w:rPr>
        <w:tab/>
        <w:t>$0</w:t>
      </w:r>
      <w:r w:rsidR="009F571D">
        <w:rPr>
          <w:sz w:val="24"/>
          <w:szCs w:val="24"/>
        </w:rPr>
        <w:tab/>
      </w:r>
      <w:r w:rsidR="009F571D">
        <w:rPr>
          <w:sz w:val="24"/>
          <w:szCs w:val="24"/>
        </w:rPr>
        <w:tab/>
      </w:r>
      <w:r w:rsidR="009F571D">
        <w:rPr>
          <w:sz w:val="24"/>
          <w:szCs w:val="24"/>
        </w:rPr>
        <w:tab/>
      </w:r>
      <w:r w:rsidR="009F571D">
        <w:rPr>
          <w:sz w:val="24"/>
          <w:szCs w:val="24"/>
        </w:rPr>
        <w:tab/>
      </w:r>
      <w:r w:rsidR="009F571D">
        <w:rPr>
          <w:sz w:val="24"/>
          <w:szCs w:val="24"/>
        </w:rPr>
        <w:tab/>
        <w:t>0%</w:t>
      </w:r>
    </w:p>
    <w:p w14:paraId="3D4857BC" w14:textId="263892A6" w:rsidR="006B127E" w:rsidRDefault="006B127E" w:rsidP="00FE64C4">
      <w:pPr>
        <w:spacing w:after="0" w:line="240" w:lineRule="auto"/>
        <w:ind w:left="1440"/>
        <w:rPr>
          <w:sz w:val="24"/>
          <w:szCs w:val="24"/>
        </w:rPr>
      </w:pPr>
      <w:r>
        <w:rPr>
          <w:sz w:val="24"/>
          <w:szCs w:val="24"/>
        </w:rPr>
        <w:t>2004</w:t>
      </w:r>
      <w:r>
        <w:rPr>
          <w:sz w:val="24"/>
          <w:szCs w:val="24"/>
        </w:rPr>
        <w:tab/>
        <w:t>$367, 487.79</w:t>
      </w:r>
      <w:r>
        <w:rPr>
          <w:sz w:val="24"/>
          <w:szCs w:val="24"/>
        </w:rPr>
        <w:tab/>
      </w:r>
      <w:r>
        <w:rPr>
          <w:sz w:val="24"/>
          <w:szCs w:val="24"/>
        </w:rPr>
        <w:tab/>
        <w:t>$1338</w:t>
      </w:r>
      <w:r w:rsidR="009F571D">
        <w:rPr>
          <w:sz w:val="24"/>
          <w:szCs w:val="24"/>
        </w:rPr>
        <w:tab/>
      </w:r>
      <w:r w:rsidR="009F571D">
        <w:rPr>
          <w:sz w:val="24"/>
          <w:szCs w:val="24"/>
        </w:rPr>
        <w:tab/>
      </w:r>
      <w:r w:rsidR="009F571D">
        <w:rPr>
          <w:sz w:val="24"/>
          <w:szCs w:val="24"/>
        </w:rPr>
        <w:tab/>
      </w:r>
      <w:r w:rsidR="009F571D">
        <w:rPr>
          <w:sz w:val="24"/>
          <w:szCs w:val="24"/>
        </w:rPr>
        <w:tab/>
      </w:r>
      <w:r w:rsidR="009F571D">
        <w:rPr>
          <w:sz w:val="24"/>
          <w:szCs w:val="24"/>
        </w:rPr>
        <w:tab/>
        <w:t>.4%</w:t>
      </w:r>
    </w:p>
    <w:p w14:paraId="41AAA362" w14:textId="7C174DF4" w:rsidR="006B127E" w:rsidRDefault="006B127E" w:rsidP="00FE64C4">
      <w:pPr>
        <w:spacing w:after="0" w:line="240" w:lineRule="auto"/>
        <w:ind w:left="1440"/>
        <w:rPr>
          <w:sz w:val="24"/>
          <w:szCs w:val="24"/>
        </w:rPr>
      </w:pPr>
      <w:r>
        <w:rPr>
          <w:sz w:val="24"/>
          <w:szCs w:val="24"/>
        </w:rPr>
        <w:t>2005</w:t>
      </w:r>
      <w:r>
        <w:rPr>
          <w:sz w:val="24"/>
          <w:szCs w:val="24"/>
        </w:rPr>
        <w:tab/>
      </w:r>
      <w:r w:rsidR="00904C05">
        <w:rPr>
          <w:sz w:val="24"/>
          <w:szCs w:val="24"/>
        </w:rPr>
        <w:t>$422, 859</w:t>
      </w:r>
      <w:r w:rsidR="00904C05">
        <w:rPr>
          <w:sz w:val="24"/>
          <w:szCs w:val="24"/>
        </w:rPr>
        <w:tab/>
      </w:r>
      <w:r w:rsidR="00904C05">
        <w:rPr>
          <w:sz w:val="24"/>
          <w:szCs w:val="24"/>
        </w:rPr>
        <w:tab/>
        <w:t>$3500</w:t>
      </w:r>
      <w:r w:rsidR="009F571D">
        <w:rPr>
          <w:sz w:val="24"/>
          <w:szCs w:val="24"/>
        </w:rPr>
        <w:tab/>
      </w:r>
      <w:r w:rsidR="009F571D">
        <w:rPr>
          <w:sz w:val="24"/>
          <w:szCs w:val="24"/>
        </w:rPr>
        <w:tab/>
      </w:r>
      <w:r w:rsidR="009F571D">
        <w:rPr>
          <w:sz w:val="24"/>
          <w:szCs w:val="24"/>
        </w:rPr>
        <w:tab/>
      </w:r>
      <w:r w:rsidR="009F571D">
        <w:rPr>
          <w:sz w:val="24"/>
          <w:szCs w:val="24"/>
        </w:rPr>
        <w:tab/>
      </w:r>
      <w:r w:rsidR="009F571D">
        <w:rPr>
          <w:sz w:val="24"/>
          <w:szCs w:val="24"/>
        </w:rPr>
        <w:tab/>
        <w:t>.8%</w:t>
      </w:r>
    </w:p>
    <w:p w14:paraId="6DAC3F57" w14:textId="7AD4362A" w:rsidR="006B127E" w:rsidRDefault="006B127E" w:rsidP="00FE64C4">
      <w:pPr>
        <w:spacing w:after="0" w:line="240" w:lineRule="auto"/>
        <w:ind w:left="1440"/>
        <w:rPr>
          <w:sz w:val="24"/>
          <w:szCs w:val="24"/>
        </w:rPr>
      </w:pPr>
      <w:r>
        <w:rPr>
          <w:sz w:val="24"/>
          <w:szCs w:val="24"/>
        </w:rPr>
        <w:t>2006</w:t>
      </w:r>
      <w:r w:rsidR="00904C05">
        <w:rPr>
          <w:sz w:val="24"/>
          <w:szCs w:val="24"/>
        </w:rPr>
        <w:tab/>
        <w:t>$378,530</w:t>
      </w:r>
      <w:r w:rsidR="00904C05">
        <w:rPr>
          <w:sz w:val="24"/>
          <w:szCs w:val="24"/>
        </w:rPr>
        <w:tab/>
      </w:r>
      <w:r w:rsidR="00904C05">
        <w:rPr>
          <w:sz w:val="24"/>
          <w:szCs w:val="24"/>
        </w:rPr>
        <w:tab/>
        <w:t>$1034.69</w:t>
      </w:r>
      <w:r w:rsidR="009F571D">
        <w:rPr>
          <w:sz w:val="24"/>
          <w:szCs w:val="24"/>
        </w:rPr>
        <w:tab/>
      </w:r>
      <w:r w:rsidR="009F571D">
        <w:rPr>
          <w:sz w:val="24"/>
          <w:szCs w:val="24"/>
        </w:rPr>
        <w:tab/>
      </w:r>
      <w:r w:rsidR="009F571D">
        <w:rPr>
          <w:sz w:val="24"/>
          <w:szCs w:val="24"/>
        </w:rPr>
        <w:tab/>
      </w:r>
      <w:r w:rsidR="009F571D">
        <w:rPr>
          <w:sz w:val="24"/>
          <w:szCs w:val="24"/>
        </w:rPr>
        <w:tab/>
        <w:t>.3%</w:t>
      </w:r>
    </w:p>
    <w:p w14:paraId="2366D4CA" w14:textId="1AF7C95D" w:rsidR="006B127E" w:rsidRDefault="006B127E" w:rsidP="00FE64C4">
      <w:pPr>
        <w:spacing w:after="0" w:line="240" w:lineRule="auto"/>
        <w:ind w:left="1440"/>
        <w:rPr>
          <w:sz w:val="24"/>
          <w:szCs w:val="24"/>
        </w:rPr>
      </w:pPr>
      <w:r>
        <w:rPr>
          <w:sz w:val="24"/>
          <w:szCs w:val="24"/>
        </w:rPr>
        <w:t>2007</w:t>
      </w:r>
      <w:r w:rsidR="00904C05">
        <w:rPr>
          <w:sz w:val="24"/>
          <w:szCs w:val="24"/>
        </w:rPr>
        <w:tab/>
        <w:t>$351, 877.97</w:t>
      </w:r>
      <w:r w:rsidR="00904C05">
        <w:rPr>
          <w:sz w:val="24"/>
          <w:szCs w:val="24"/>
        </w:rPr>
        <w:tab/>
      </w:r>
      <w:r w:rsidR="00904C05">
        <w:rPr>
          <w:sz w:val="24"/>
          <w:szCs w:val="24"/>
        </w:rPr>
        <w:tab/>
        <w:t>$</w:t>
      </w:r>
      <w:r w:rsidR="001B160E">
        <w:rPr>
          <w:sz w:val="24"/>
          <w:szCs w:val="24"/>
        </w:rPr>
        <w:t>2695.04</w:t>
      </w:r>
      <w:r w:rsidR="009F571D">
        <w:rPr>
          <w:sz w:val="24"/>
          <w:szCs w:val="24"/>
        </w:rPr>
        <w:tab/>
      </w:r>
      <w:r w:rsidR="009F571D">
        <w:rPr>
          <w:sz w:val="24"/>
          <w:szCs w:val="24"/>
        </w:rPr>
        <w:tab/>
      </w:r>
      <w:r w:rsidR="009F571D">
        <w:rPr>
          <w:sz w:val="24"/>
          <w:szCs w:val="24"/>
        </w:rPr>
        <w:tab/>
      </w:r>
      <w:r w:rsidR="009F571D">
        <w:rPr>
          <w:sz w:val="24"/>
          <w:szCs w:val="24"/>
        </w:rPr>
        <w:tab/>
        <w:t>.8%</w:t>
      </w:r>
    </w:p>
    <w:p w14:paraId="0BC48B1D" w14:textId="076F2856" w:rsidR="001B160E" w:rsidRDefault="006B127E" w:rsidP="001B160E">
      <w:pPr>
        <w:spacing w:after="0" w:line="240" w:lineRule="auto"/>
        <w:ind w:left="1440"/>
        <w:rPr>
          <w:sz w:val="24"/>
          <w:szCs w:val="24"/>
        </w:rPr>
      </w:pPr>
      <w:r>
        <w:rPr>
          <w:sz w:val="24"/>
          <w:szCs w:val="24"/>
        </w:rPr>
        <w:t>2008</w:t>
      </w:r>
      <w:r w:rsidR="001B160E">
        <w:rPr>
          <w:sz w:val="24"/>
          <w:szCs w:val="24"/>
        </w:rPr>
        <w:tab/>
        <w:t>$331, 537.45</w:t>
      </w:r>
      <w:r w:rsidR="001B160E">
        <w:rPr>
          <w:sz w:val="24"/>
          <w:szCs w:val="24"/>
        </w:rPr>
        <w:tab/>
      </w:r>
      <w:r w:rsidR="001B160E">
        <w:rPr>
          <w:sz w:val="24"/>
          <w:szCs w:val="24"/>
        </w:rPr>
        <w:tab/>
        <w:t>$344.90</w:t>
      </w:r>
      <w:r w:rsidR="009F571D">
        <w:rPr>
          <w:sz w:val="24"/>
          <w:szCs w:val="24"/>
        </w:rPr>
        <w:tab/>
      </w:r>
      <w:r w:rsidR="009F571D">
        <w:rPr>
          <w:sz w:val="24"/>
          <w:szCs w:val="24"/>
        </w:rPr>
        <w:tab/>
      </w:r>
      <w:r w:rsidR="009F571D">
        <w:rPr>
          <w:sz w:val="24"/>
          <w:szCs w:val="24"/>
        </w:rPr>
        <w:tab/>
      </w:r>
      <w:r w:rsidR="009F571D">
        <w:rPr>
          <w:sz w:val="24"/>
          <w:szCs w:val="24"/>
        </w:rPr>
        <w:tab/>
        <w:t>.1%</w:t>
      </w:r>
    </w:p>
    <w:p w14:paraId="77888C83" w14:textId="7353ED13" w:rsidR="006B127E" w:rsidRDefault="006B127E" w:rsidP="00FE64C4">
      <w:pPr>
        <w:spacing w:after="0" w:line="240" w:lineRule="auto"/>
        <w:ind w:left="1440"/>
        <w:rPr>
          <w:sz w:val="24"/>
          <w:szCs w:val="24"/>
        </w:rPr>
      </w:pPr>
      <w:r>
        <w:rPr>
          <w:sz w:val="24"/>
          <w:szCs w:val="24"/>
        </w:rPr>
        <w:t>2009</w:t>
      </w:r>
      <w:r w:rsidR="001B160E">
        <w:rPr>
          <w:sz w:val="24"/>
          <w:szCs w:val="24"/>
        </w:rPr>
        <w:tab/>
        <w:t>$366, 727</w:t>
      </w:r>
      <w:r w:rsidR="001B160E">
        <w:rPr>
          <w:sz w:val="24"/>
          <w:szCs w:val="24"/>
        </w:rPr>
        <w:tab/>
      </w:r>
      <w:r w:rsidR="001B160E">
        <w:rPr>
          <w:sz w:val="24"/>
          <w:szCs w:val="24"/>
        </w:rPr>
        <w:tab/>
        <w:t>$750</w:t>
      </w:r>
      <w:r w:rsidR="009F571D">
        <w:rPr>
          <w:sz w:val="24"/>
          <w:szCs w:val="24"/>
        </w:rPr>
        <w:tab/>
      </w:r>
      <w:r w:rsidR="009F571D">
        <w:rPr>
          <w:sz w:val="24"/>
          <w:szCs w:val="24"/>
        </w:rPr>
        <w:tab/>
      </w:r>
      <w:r w:rsidR="009F571D">
        <w:rPr>
          <w:sz w:val="24"/>
          <w:szCs w:val="24"/>
        </w:rPr>
        <w:tab/>
      </w:r>
      <w:r w:rsidR="009F571D">
        <w:rPr>
          <w:sz w:val="24"/>
          <w:szCs w:val="24"/>
        </w:rPr>
        <w:tab/>
      </w:r>
      <w:r w:rsidR="009F571D">
        <w:rPr>
          <w:sz w:val="24"/>
          <w:szCs w:val="24"/>
        </w:rPr>
        <w:tab/>
        <w:t>.2%</w:t>
      </w:r>
    </w:p>
    <w:p w14:paraId="7B366EFD" w14:textId="697EA3E1" w:rsidR="006B127E" w:rsidRDefault="006B127E" w:rsidP="00FE64C4">
      <w:pPr>
        <w:spacing w:after="0" w:line="240" w:lineRule="auto"/>
        <w:ind w:left="1440"/>
        <w:rPr>
          <w:sz w:val="24"/>
          <w:szCs w:val="24"/>
        </w:rPr>
      </w:pPr>
      <w:r>
        <w:rPr>
          <w:sz w:val="24"/>
          <w:szCs w:val="24"/>
        </w:rPr>
        <w:t>2010</w:t>
      </w:r>
      <w:r w:rsidR="001B160E">
        <w:rPr>
          <w:sz w:val="24"/>
          <w:szCs w:val="24"/>
        </w:rPr>
        <w:tab/>
        <w:t>$345, 056</w:t>
      </w:r>
      <w:r w:rsidR="001B160E">
        <w:rPr>
          <w:sz w:val="24"/>
          <w:szCs w:val="24"/>
        </w:rPr>
        <w:tab/>
      </w:r>
      <w:r w:rsidR="001B160E">
        <w:rPr>
          <w:sz w:val="24"/>
          <w:szCs w:val="24"/>
        </w:rPr>
        <w:tab/>
        <w:t>$200</w:t>
      </w:r>
      <w:r w:rsidR="009F571D">
        <w:rPr>
          <w:sz w:val="24"/>
          <w:szCs w:val="24"/>
        </w:rPr>
        <w:tab/>
      </w:r>
      <w:r w:rsidR="009F571D">
        <w:rPr>
          <w:sz w:val="24"/>
          <w:szCs w:val="24"/>
        </w:rPr>
        <w:tab/>
      </w:r>
      <w:r w:rsidR="009F571D">
        <w:rPr>
          <w:sz w:val="24"/>
          <w:szCs w:val="24"/>
        </w:rPr>
        <w:tab/>
      </w:r>
      <w:r w:rsidR="009F571D">
        <w:rPr>
          <w:sz w:val="24"/>
          <w:szCs w:val="24"/>
        </w:rPr>
        <w:tab/>
      </w:r>
      <w:r w:rsidR="009F571D">
        <w:rPr>
          <w:sz w:val="24"/>
          <w:szCs w:val="24"/>
        </w:rPr>
        <w:tab/>
        <w:t>.06</w:t>
      </w:r>
      <w:r w:rsidR="00741FC4">
        <w:rPr>
          <w:sz w:val="24"/>
          <w:szCs w:val="24"/>
        </w:rPr>
        <w:t>%</w:t>
      </w:r>
    </w:p>
    <w:p w14:paraId="058B65E7" w14:textId="5FE9A807" w:rsidR="006B127E" w:rsidRDefault="006B127E" w:rsidP="00FE64C4">
      <w:pPr>
        <w:spacing w:after="0" w:line="240" w:lineRule="auto"/>
        <w:ind w:left="1440"/>
        <w:rPr>
          <w:sz w:val="24"/>
          <w:szCs w:val="24"/>
        </w:rPr>
      </w:pPr>
      <w:r>
        <w:rPr>
          <w:sz w:val="24"/>
          <w:szCs w:val="24"/>
        </w:rPr>
        <w:t>2011</w:t>
      </w:r>
      <w:r w:rsidR="001B160E">
        <w:rPr>
          <w:sz w:val="24"/>
          <w:szCs w:val="24"/>
        </w:rPr>
        <w:tab/>
        <w:t>$341, 761</w:t>
      </w:r>
      <w:r w:rsidR="001B160E">
        <w:rPr>
          <w:sz w:val="24"/>
          <w:szCs w:val="24"/>
        </w:rPr>
        <w:tab/>
      </w:r>
      <w:r w:rsidR="001B160E">
        <w:rPr>
          <w:sz w:val="24"/>
          <w:szCs w:val="24"/>
        </w:rPr>
        <w:tab/>
        <w:t>$350</w:t>
      </w:r>
      <w:r w:rsidR="00741FC4">
        <w:rPr>
          <w:sz w:val="24"/>
          <w:szCs w:val="24"/>
        </w:rPr>
        <w:tab/>
      </w:r>
      <w:r w:rsidR="00741FC4">
        <w:rPr>
          <w:sz w:val="24"/>
          <w:szCs w:val="24"/>
        </w:rPr>
        <w:tab/>
      </w:r>
      <w:r w:rsidR="00741FC4">
        <w:rPr>
          <w:sz w:val="24"/>
          <w:szCs w:val="24"/>
        </w:rPr>
        <w:tab/>
      </w:r>
      <w:r w:rsidR="00741FC4">
        <w:rPr>
          <w:sz w:val="24"/>
          <w:szCs w:val="24"/>
        </w:rPr>
        <w:tab/>
      </w:r>
      <w:r w:rsidR="00741FC4">
        <w:rPr>
          <w:sz w:val="24"/>
          <w:szCs w:val="24"/>
        </w:rPr>
        <w:tab/>
        <w:t>.1%</w:t>
      </w:r>
    </w:p>
    <w:p w14:paraId="32E8DE8E" w14:textId="7BAC0EB4" w:rsidR="006B127E" w:rsidRDefault="006B127E" w:rsidP="00FE64C4">
      <w:pPr>
        <w:spacing w:after="0" w:line="240" w:lineRule="auto"/>
        <w:ind w:left="1440"/>
        <w:rPr>
          <w:sz w:val="24"/>
          <w:szCs w:val="24"/>
        </w:rPr>
      </w:pPr>
      <w:r>
        <w:rPr>
          <w:sz w:val="24"/>
          <w:szCs w:val="24"/>
        </w:rPr>
        <w:t>2012</w:t>
      </w:r>
      <w:r w:rsidR="001B160E">
        <w:rPr>
          <w:sz w:val="24"/>
          <w:szCs w:val="24"/>
        </w:rPr>
        <w:tab/>
      </w:r>
      <w:r w:rsidR="00C61FB1">
        <w:rPr>
          <w:sz w:val="24"/>
          <w:szCs w:val="24"/>
        </w:rPr>
        <w:t>$343, 063</w:t>
      </w:r>
      <w:r w:rsidR="00C61FB1">
        <w:rPr>
          <w:sz w:val="24"/>
          <w:szCs w:val="24"/>
        </w:rPr>
        <w:tab/>
      </w:r>
      <w:r w:rsidR="00C61FB1">
        <w:rPr>
          <w:sz w:val="24"/>
          <w:szCs w:val="24"/>
        </w:rPr>
        <w:tab/>
        <w:t>$902.59</w:t>
      </w:r>
      <w:r w:rsidR="00741FC4">
        <w:rPr>
          <w:sz w:val="24"/>
          <w:szCs w:val="24"/>
        </w:rPr>
        <w:tab/>
      </w:r>
      <w:r w:rsidR="00741FC4">
        <w:rPr>
          <w:sz w:val="24"/>
          <w:szCs w:val="24"/>
        </w:rPr>
        <w:tab/>
      </w:r>
      <w:r w:rsidR="00741FC4">
        <w:rPr>
          <w:sz w:val="24"/>
          <w:szCs w:val="24"/>
        </w:rPr>
        <w:tab/>
      </w:r>
      <w:r w:rsidR="00741FC4">
        <w:rPr>
          <w:sz w:val="24"/>
          <w:szCs w:val="24"/>
        </w:rPr>
        <w:tab/>
        <w:t>.3%</w:t>
      </w:r>
    </w:p>
    <w:p w14:paraId="318289AA" w14:textId="5DC4D9C0" w:rsidR="006B127E" w:rsidRDefault="006B127E" w:rsidP="00FE64C4">
      <w:pPr>
        <w:spacing w:after="0" w:line="240" w:lineRule="auto"/>
        <w:ind w:left="1440"/>
        <w:rPr>
          <w:sz w:val="24"/>
          <w:szCs w:val="24"/>
        </w:rPr>
      </w:pPr>
      <w:r>
        <w:rPr>
          <w:sz w:val="24"/>
          <w:szCs w:val="24"/>
        </w:rPr>
        <w:t>2013</w:t>
      </w:r>
      <w:r w:rsidR="00C61FB1">
        <w:rPr>
          <w:sz w:val="24"/>
          <w:szCs w:val="24"/>
        </w:rPr>
        <w:tab/>
        <w:t>$346, 139</w:t>
      </w:r>
      <w:r w:rsidR="00C61FB1">
        <w:rPr>
          <w:sz w:val="24"/>
          <w:szCs w:val="24"/>
        </w:rPr>
        <w:tab/>
      </w:r>
      <w:r w:rsidR="00C61FB1">
        <w:rPr>
          <w:sz w:val="24"/>
          <w:szCs w:val="24"/>
        </w:rPr>
        <w:tab/>
        <w:t>$500</w:t>
      </w:r>
      <w:r w:rsidR="00741FC4">
        <w:rPr>
          <w:sz w:val="24"/>
          <w:szCs w:val="24"/>
        </w:rPr>
        <w:tab/>
      </w:r>
      <w:r w:rsidR="00741FC4">
        <w:rPr>
          <w:sz w:val="24"/>
          <w:szCs w:val="24"/>
        </w:rPr>
        <w:tab/>
      </w:r>
      <w:r w:rsidR="00741FC4">
        <w:rPr>
          <w:sz w:val="24"/>
          <w:szCs w:val="24"/>
        </w:rPr>
        <w:tab/>
      </w:r>
      <w:r w:rsidR="00741FC4">
        <w:rPr>
          <w:sz w:val="24"/>
          <w:szCs w:val="24"/>
        </w:rPr>
        <w:tab/>
      </w:r>
      <w:r w:rsidR="00741FC4">
        <w:rPr>
          <w:sz w:val="24"/>
          <w:szCs w:val="24"/>
        </w:rPr>
        <w:tab/>
        <w:t>.15%</w:t>
      </w:r>
    </w:p>
    <w:p w14:paraId="2F7FAED8" w14:textId="68B551DC" w:rsidR="006B127E" w:rsidRDefault="006B127E" w:rsidP="00FE64C4">
      <w:pPr>
        <w:spacing w:after="0" w:line="240" w:lineRule="auto"/>
        <w:ind w:left="1440"/>
        <w:rPr>
          <w:sz w:val="24"/>
          <w:szCs w:val="24"/>
        </w:rPr>
      </w:pPr>
      <w:r>
        <w:rPr>
          <w:sz w:val="24"/>
          <w:szCs w:val="24"/>
        </w:rPr>
        <w:t>2014</w:t>
      </w:r>
      <w:r w:rsidR="00C61FB1">
        <w:rPr>
          <w:sz w:val="24"/>
          <w:szCs w:val="24"/>
        </w:rPr>
        <w:tab/>
      </w:r>
      <w:r w:rsidR="00D04A30">
        <w:rPr>
          <w:sz w:val="24"/>
          <w:szCs w:val="24"/>
        </w:rPr>
        <w:t>$351, 620</w:t>
      </w:r>
      <w:r w:rsidR="00D04A30">
        <w:rPr>
          <w:sz w:val="24"/>
          <w:szCs w:val="24"/>
        </w:rPr>
        <w:tab/>
      </w:r>
      <w:r w:rsidR="00D04A30">
        <w:rPr>
          <w:sz w:val="24"/>
          <w:szCs w:val="24"/>
        </w:rPr>
        <w:tab/>
        <w:t>$150</w:t>
      </w:r>
      <w:r w:rsidR="00741FC4">
        <w:rPr>
          <w:sz w:val="24"/>
          <w:szCs w:val="24"/>
        </w:rPr>
        <w:tab/>
      </w:r>
      <w:r w:rsidR="00741FC4">
        <w:rPr>
          <w:sz w:val="24"/>
          <w:szCs w:val="24"/>
        </w:rPr>
        <w:tab/>
      </w:r>
      <w:r w:rsidR="00741FC4">
        <w:rPr>
          <w:sz w:val="24"/>
          <w:szCs w:val="24"/>
        </w:rPr>
        <w:tab/>
      </w:r>
      <w:r w:rsidR="00741FC4">
        <w:rPr>
          <w:sz w:val="24"/>
          <w:szCs w:val="24"/>
        </w:rPr>
        <w:tab/>
      </w:r>
      <w:r w:rsidR="00741FC4">
        <w:rPr>
          <w:sz w:val="24"/>
          <w:szCs w:val="24"/>
        </w:rPr>
        <w:tab/>
        <w:t>.04%</w:t>
      </w:r>
    </w:p>
    <w:p w14:paraId="6CCABA27" w14:textId="7CDB4261" w:rsidR="006B127E" w:rsidRDefault="006B127E" w:rsidP="00FE64C4">
      <w:pPr>
        <w:spacing w:after="0" w:line="240" w:lineRule="auto"/>
        <w:ind w:left="1440"/>
        <w:rPr>
          <w:sz w:val="24"/>
          <w:szCs w:val="24"/>
        </w:rPr>
      </w:pPr>
      <w:r>
        <w:rPr>
          <w:sz w:val="24"/>
          <w:szCs w:val="24"/>
        </w:rPr>
        <w:t>2016</w:t>
      </w:r>
      <w:r w:rsidR="00C61FB1">
        <w:rPr>
          <w:sz w:val="24"/>
          <w:szCs w:val="24"/>
        </w:rPr>
        <w:tab/>
        <w:t>$431, 862</w:t>
      </w:r>
      <w:r w:rsidR="00362533">
        <w:rPr>
          <w:sz w:val="24"/>
          <w:szCs w:val="24"/>
        </w:rPr>
        <w:tab/>
      </w:r>
      <w:r w:rsidR="00362533">
        <w:rPr>
          <w:sz w:val="24"/>
          <w:szCs w:val="24"/>
        </w:rPr>
        <w:tab/>
        <w:t xml:space="preserve">$1200 (Pioneers, LCA, Radio </w:t>
      </w:r>
      <w:proofErr w:type="spellStart"/>
      <w:r w:rsidR="00362533">
        <w:rPr>
          <w:sz w:val="24"/>
          <w:szCs w:val="24"/>
        </w:rPr>
        <w:t>Hr</w:t>
      </w:r>
      <w:proofErr w:type="spellEnd"/>
      <w:r w:rsidR="00362533">
        <w:rPr>
          <w:sz w:val="24"/>
          <w:szCs w:val="24"/>
        </w:rPr>
        <w:t>)</w:t>
      </w:r>
      <w:r w:rsidR="00741FC4">
        <w:rPr>
          <w:sz w:val="24"/>
          <w:szCs w:val="24"/>
        </w:rPr>
        <w:tab/>
        <w:t>.3%</w:t>
      </w:r>
    </w:p>
    <w:p w14:paraId="3095D99D" w14:textId="51F1E674" w:rsidR="006B127E" w:rsidRDefault="006B127E" w:rsidP="00FE64C4">
      <w:pPr>
        <w:spacing w:after="0" w:line="240" w:lineRule="auto"/>
        <w:ind w:left="1440"/>
        <w:rPr>
          <w:sz w:val="24"/>
          <w:szCs w:val="24"/>
        </w:rPr>
      </w:pPr>
      <w:r>
        <w:rPr>
          <w:sz w:val="24"/>
          <w:szCs w:val="24"/>
        </w:rPr>
        <w:t>2017</w:t>
      </w:r>
      <w:r w:rsidR="00362533">
        <w:rPr>
          <w:sz w:val="24"/>
          <w:szCs w:val="24"/>
        </w:rPr>
        <w:tab/>
        <w:t>$431, 043</w:t>
      </w:r>
      <w:r w:rsidR="00362533">
        <w:rPr>
          <w:sz w:val="24"/>
          <w:szCs w:val="24"/>
        </w:rPr>
        <w:tab/>
      </w:r>
      <w:r w:rsidR="00362533">
        <w:rPr>
          <w:sz w:val="24"/>
          <w:szCs w:val="24"/>
        </w:rPr>
        <w:tab/>
        <w:t xml:space="preserve">$1200 (Pioneers, LCA, Radio </w:t>
      </w:r>
      <w:proofErr w:type="spellStart"/>
      <w:r w:rsidR="00362533">
        <w:rPr>
          <w:sz w:val="24"/>
          <w:szCs w:val="24"/>
        </w:rPr>
        <w:t>Hr</w:t>
      </w:r>
      <w:proofErr w:type="spellEnd"/>
      <w:r w:rsidR="00362533">
        <w:rPr>
          <w:sz w:val="24"/>
          <w:szCs w:val="24"/>
        </w:rPr>
        <w:t>)</w:t>
      </w:r>
      <w:r w:rsidR="00741FC4">
        <w:rPr>
          <w:sz w:val="24"/>
          <w:szCs w:val="24"/>
        </w:rPr>
        <w:tab/>
        <w:t>.3%</w:t>
      </w:r>
    </w:p>
    <w:p w14:paraId="62A23F90" w14:textId="61179CB2" w:rsidR="006B127E" w:rsidRDefault="006B127E" w:rsidP="00FE64C4">
      <w:pPr>
        <w:spacing w:after="0" w:line="240" w:lineRule="auto"/>
        <w:ind w:left="1440"/>
        <w:rPr>
          <w:sz w:val="24"/>
          <w:szCs w:val="24"/>
        </w:rPr>
      </w:pPr>
      <w:r>
        <w:rPr>
          <w:sz w:val="24"/>
          <w:szCs w:val="24"/>
        </w:rPr>
        <w:t>2018</w:t>
      </w:r>
      <w:r w:rsidR="00362533">
        <w:rPr>
          <w:sz w:val="24"/>
          <w:szCs w:val="24"/>
        </w:rPr>
        <w:tab/>
      </w:r>
      <w:r w:rsidR="009F571D">
        <w:rPr>
          <w:sz w:val="24"/>
          <w:szCs w:val="24"/>
        </w:rPr>
        <w:t>$</w:t>
      </w:r>
      <w:r w:rsidR="00362533">
        <w:rPr>
          <w:sz w:val="24"/>
          <w:szCs w:val="24"/>
        </w:rPr>
        <w:t>408, 200</w:t>
      </w:r>
      <w:r w:rsidR="00362533">
        <w:rPr>
          <w:sz w:val="24"/>
          <w:szCs w:val="24"/>
        </w:rPr>
        <w:tab/>
      </w:r>
      <w:r w:rsidR="00362533">
        <w:rPr>
          <w:sz w:val="24"/>
          <w:szCs w:val="24"/>
        </w:rPr>
        <w:tab/>
      </w:r>
      <w:r w:rsidR="009F571D">
        <w:rPr>
          <w:sz w:val="24"/>
          <w:szCs w:val="24"/>
        </w:rPr>
        <w:t xml:space="preserve">$1050 (Pioneers, LCA, Radio </w:t>
      </w:r>
      <w:proofErr w:type="spellStart"/>
      <w:r w:rsidR="009F571D">
        <w:rPr>
          <w:sz w:val="24"/>
          <w:szCs w:val="24"/>
        </w:rPr>
        <w:t>Hr</w:t>
      </w:r>
      <w:proofErr w:type="spellEnd"/>
      <w:r w:rsidR="009F571D">
        <w:rPr>
          <w:sz w:val="24"/>
          <w:szCs w:val="24"/>
        </w:rPr>
        <w:t>)</w:t>
      </w:r>
      <w:r w:rsidR="00741FC4">
        <w:rPr>
          <w:sz w:val="24"/>
          <w:szCs w:val="24"/>
        </w:rPr>
        <w:tab/>
        <w:t>.3%</w:t>
      </w:r>
    </w:p>
    <w:p w14:paraId="54C2F9D0" w14:textId="6127E288" w:rsidR="00FE64C4" w:rsidRDefault="009F571D" w:rsidP="00FE64C4">
      <w:pPr>
        <w:spacing w:after="0" w:line="240" w:lineRule="auto"/>
        <w:ind w:left="1440"/>
        <w:rPr>
          <w:sz w:val="24"/>
          <w:szCs w:val="24"/>
        </w:rPr>
      </w:pPr>
      <w:r>
        <w:rPr>
          <w:sz w:val="24"/>
          <w:szCs w:val="24"/>
        </w:rPr>
        <w:t>2019</w:t>
      </w:r>
      <w:r>
        <w:rPr>
          <w:sz w:val="24"/>
          <w:szCs w:val="24"/>
        </w:rPr>
        <w:tab/>
        <w:t>$433, 107</w:t>
      </w:r>
      <w:r>
        <w:rPr>
          <w:sz w:val="24"/>
          <w:szCs w:val="24"/>
        </w:rPr>
        <w:tab/>
      </w:r>
      <w:r>
        <w:rPr>
          <w:sz w:val="24"/>
          <w:szCs w:val="24"/>
        </w:rPr>
        <w:tab/>
        <w:t>$400</w:t>
      </w:r>
      <w:r w:rsidR="00741FC4">
        <w:rPr>
          <w:sz w:val="24"/>
          <w:szCs w:val="24"/>
        </w:rPr>
        <w:tab/>
      </w:r>
      <w:r w:rsidR="00741FC4">
        <w:rPr>
          <w:sz w:val="24"/>
          <w:szCs w:val="24"/>
        </w:rPr>
        <w:tab/>
      </w:r>
      <w:r w:rsidR="00741FC4">
        <w:rPr>
          <w:sz w:val="24"/>
          <w:szCs w:val="24"/>
        </w:rPr>
        <w:tab/>
      </w:r>
      <w:r w:rsidR="00741FC4">
        <w:rPr>
          <w:sz w:val="24"/>
          <w:szCs w:val="24"/>
        </w:rPr>
        <w:tab/>
      </w:r>
      <w:r w:rsidR="00741FC4">
        <w:rPr>
          <w:sz w:val="24"/>
          <w:szCs w:val="24"/>
        </w:rPr>
        <w:tab/>
        <w:t>.09%</w:t>
      </w:r>
    </w:p>
    <w:p w14:paraId="4D348C65" w14:textId="73FAEB42" w:rsidR="009F571D" w:rsidRDefault="009F571D" w:rsidP="00FE64C4">
      <w:pPr>
        <w:spacing w:after="0" w:line="240" w:lineRule="auto"/>
        <w:ind w:left="1440"/>
        <w:rPr>
          <w:sz w:val="24"/>
          <w:szCs w:val="24"/>
        </w:rPr>
      </w:pPr>
    </w:p>
    <w:p w14:paraId="7C204ABE" w14:textId="426FAB3C" w:rsidR="009F571D" w:rsidRPr="00FE64C4" w:rsidRDefault="009F571D" w:rsidP="00FE64C4">
      <w:pPr>
        <w:spacing w:after="0" w:line="240" w:lineRule="auto"/>
        <w:ind w:left="1440"/>
        <w:rPr>
          <w:sz w:val="24"/>
          <w:szCs w:val="24"/>
        </w:rPr>
      </w:pPr>
      <w:r>
        <w:rPr>
          <w:sz w:val="24"/>
          <w:szCs w:val="24"/>
        </w:rPr>
        <w:t>*Not including mission funds sent to synod</w:t>
      </w:r>
    </w:p>
    <w:p w14:paraId="5E054024" w14:textId="4281D54F" w:rsidR="00FE64C4" w:rsidRDefault="00FE64C4" w:rsidP="00D12BB4">
      <w:pPr>
        <w:spacing w:after="0" w:line="240" w:lineRule="auto"/>
        <w:rPr>
          <w:sz w:val="24"/>
          <w:szCs w:val="24"/>
        </w:rPr>
      </w:pPr>
    </w:p>
    <w:p w14:paraId="09E0FD04" w14:textId="3E87CA59" w:rsidR="00C36DF9" w:rsidRDefault="00092875" w:rsidP="00C36DF9">
      <w:pPr>
        <w:pStyle w:val="ListParagraph"/>
        <w:numPr>
          <w:ilvl w:val="0"/>
          <w:numId w:val="11"/>
        </w:numPr>
        <w:spacing w:after="0" w:line="240" w:lineRule="auto"/>
        <w:rPr>
          <w:sz w:val="24"/>
          <w:szCs w:val="24"/>
        </w:rPr>
      </w:pPr>
      <w:r>
        <w:rPr>
          <w:noProof/>
          <w:sz w:val="24"/>
          <w:szCs w:val="24"/>
        </w:rPr>
        <w:drawing>
          <wp:anchor distT="0" distB="0" distL="114300" distR="114300" simplePos="0" relativeHeight="251660288" behindDoc="0" locked="0" layoutInCell="1" allowOverlap="1" wp14:anchorId="636E86BC" wp14:editId="1DB615E9">
            <wp:simplePos x="0" y="0"/>
            <wp:positionH relativeFrom="column">
              <wp:posOffset>3844925</wp:posOffset>
            </wp:positionH>
            <wp:positionV relativeFrom="paragraph">
              <wp:posOffset>8255</wp:posOffset>
            </wp:positionV>
            <wp:extent cx="2842895" cy="1905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Broke.gif"/>
                    <pic:cNvPicPr/>
                  </pic:nvPicPr>
                  <pic:blipFill>
                    <a:blip r:embed="rId9">
                      <a:extLst>
                        <a:ext uri="{28A0092B-C50C-407E-A947-70E740481C1C}">
                          <a14:useLocalDpi xmlns:a14="http://schemas.microsoft.com/office/drawing/2010/main" val="0"/>
                        </a:ext>
                      </a:extLst>
                    </a:blip>
                    <a:stretch>
                      <a:fillRect/>
                    </a:stretch>
                  </pic:blipFill>
                  <pic:spPr>
                    <a:xfrm>
                      <a:off x="0" y="0"/>
                      <a:ext cx="2842895" cy="1905000"/>
                    </a:xfrm>
                    <a:prstGeom prst="rect">
                      <a:avLst/>
                    </a:prstGeom>
                  </pic:spPr>
                </pic:pic>
              </a:graphicData>
            </a:graphic>
            <wp14:sizeRelH relativeFrom="page">
              <wp14:pctWidth>0</wp14:pctWidth>
            </wp14:sizeRelH>
            <wp14:sizeRelV relativeFrom="page">
              <wp14:pctHeight>0</wp14:pctHeight>
            </wp14:sizeRelV>
          </wp:anchor>
        </w:drawing>
      </w:r>
      <w:r w:rsidR="00C36DF9">
        <w:rPr>
          <w:sz w:val="24"/>
          <w:szCs w:val="24"/>
        </w:rPr>
        <w:t xml:space="preserve">Even allowing room for </w:t>
      </w:r>
      <w:r w:rsidR="009B42CB">
        <w:rPr>
          <w:sz w:val="24"/>
          <w:szCs w:val="24"/>
        </w:rPr>
        <w:t>pastor’s probable mathematical mistakes, these numbers are a bit shocking. What are some reasons St. John’s hasn’t designated more money for</w:t>
      </w:r>
      <w:r>
        <w:rPr>
          <w:sz w:val="24"/>
          <w:szCs w:val="24"/>
        </w:rPr>
        <w:t xml:space="preserve"> local</w:t>
      </w:r>
      <w:r w:rsidR="009B42CB">
        <w:rPr>
          <w:sz w:val="24"/>
          <w:szCs w:val="24"/>
        </w:rPr>
        <w:t xml:space="preserve"> outreach over the years?</w:t>
      </w:r>
    </w:p>
    <w:p w14:paraId="31D813E7" w14:textId="34DF330A" w:rsidR="009B42CB" w:rsidRDefault="009B42CB" w:rsidP="009B42CB">
      <w:pPr>
        <w:spacing w:after="0" w:line="240" w:lineRule="auto"/>
        <w:rPr>
          <w:sz w:val="24"/>
          <w:szCs w:val="24"/>
        </w:rPr>
      </w:pPr>
    </w:p>
    <w:p w14:paraId="71B5E3B1" w14:textId="6D733E38" w:rsidR="009B42CB" w:rsidRDefault="009B42CB" w:rsidP="009B42CB">
      <w:pPr>
        <w:spacing w:after="0" w:line="240" w:lineRule="auto"/>
        <w:rPr>
          <w:sz w:val="24"/>
          <w:szCs w:val="24"/>
        </w:rPr>
      </w:pPr>
    </w:p>
    <w:p w14:paraId="7926DB7B" w14:textId="298E1020" w:rsidR="00092875" w:rsidRDefault="00092875" w:rsidP="009B42CB">
      <w:pPr>
        <w:spacing w:after="0" w:line="240" w:lineRule="auto"/>
        <w:rPr>
          <w:sz w:val="24"/>
          <w:szCs w:val="24"/>
        </w:rPr>
      </w:pPr>
    </w:p>
    <w:p w14:paraId="4A0D5F5C" w14:textId="77777777" w:rsidR="00092875" w:rsidRDefault="00092875" w:rsidP="009B42CB">
      <w:pPr>
        <w:spacing w:after="0" w:line="240" w:lineRule="auto"/>
        <w:rPr>
          <w:sz w:val="24"/>
          <w:szCs w:val="24"/>
        </w:rPr>
      </w:pPr>
    </w:p>
    <w:p w14:paraId="4175EA40" w14:textId="63A87E8D" w:rsidR="009B42CB" w:rsidRDefault="009B42CB" w:rsidP="009B42CB">
      <w:pPr>
        <w:spacing w:after="0" w:line="240" w:lineRule="auto"/>
        <w:rPr>
          <w:sz w:val="24"/>
          <w:szCs w:val="24"/>
        </w:rPr>
      </w:pPr>
    </w:p>
    <w:p w14:paraId="520BD73D" w14:textId="4768DE63" w:rsidR="009B42CB" w:rsidRDefault="009B42CB" w:rsidP="009B42CB">
      <w:pPr>
        <w:pStyle w:val="ListParagraph"/>
        <w:numPr>
          <w:ilvl w:val="0"/>
          <w:numId w:val="11"/>
        </w:numPr>
        <w:spacing w:after="0" w:line="240" w:lineRule="auto"/>
        <w:rPr>
          <w:sz w:val="24"/>
          <w:szCs w:val="24"/>
        </w:rPr>
      </w:pPr>
      <w:r>
        <w:rPr>
          <w:sz w:val="24"/>
          <w:szCs w:val="24"/>
        </w:rPr>
        <w:t>Agree or Disagree? It doesn’t make sense for a church that is struggling financially to use a lot of money for outreach.</w:t>
      </w:r>
    </w:p>
    <w:p w14:paraId="29F8F3C7" w14:textId="6991BC90" w:rsidR="009B42CB" w:rsidRDefault="009B42CB" w:rsidP="009B42CB">
      <w:pPr>
        <w:spacing w:after="0" w:line="240" w:lineRule="auto"/>
        <w:rPr>
          <w:sz w:val="24"/>
          <w:szCs w:val="24"/>
        </w:rPr>
      </w:pPr>
    </w:p>
    <w:p w14:paraId="788028C8" w14:textId="330C51AF" w:rsidR="009B42CB" w:rsidRDefault="009B42CB" w:rsidP="009B42CB">
      <w:pPr>
        <w:spacing w:after="0" w:line="240" w:lineRule="auto"/>
        <w:rPr>
          <w:sz w:val="24"/>
          <w:szCs w:val="24"/>
        </w:rPr>
      </w:pPr>
    </w:p>
    <w:p w14:paraId="63C9A49C" w14:textId="7E102E0D" w:rsidR="009B42CB" w:rsidRDefault="009B42CB" w:rsidP="00D12BB4">
      <w:pPr>
        <w:spacing w:after="0" w:line="240" w:lineRule="auto"/>
        <w:rPr>
          <w:sz w:val="24"/>
          <w:szCs w:val="24"/>
        </w:rPr>
      </w:pPr>
    </w:p>
    <w:p w14:paraId="4DC39C90" w14:textId="645A1342" w:rsidR="00092875" w:rsidRDefault="00092875" w:rsidP="00D12BB4">
      <w:pPr>
        <w:spacing w:after="0" w:line="240" w:lineRule="auto"/>
        <w:rPr>
          <w:sz w:val="24"/>
          <w:szCs w:val="24"/>
        </w:rPr>
      </w:pPr>
    </w:p>
    <w:p w14:paraId="6EA1A7BC" w14:textId="77777777" w:rsidR="00092875" w:rsidRDefault="00092875" w:rsidP="00D12BB4">
      <w:pPr>
        <w:spacing w:after="0" w:line="240" w:lineRule="auto"/>
        <w:rPr>
          <w:sz w:val="24"/>
          <w:szCs w:val="24"/>
        </w:rPr>
      </w:pPr>
    </w:p>
    <w:p w14:paraId="44D11D95" w14:textId="4EF65B30" w:rsidR="00E148E0" w:rsidRPr="00F75D79" w:rsidRDefault="00046333" w:rsidP="00E148E0">
      <w:pPr>
        <w:spacing w:after="0" w:line="240" w:lineRule="auto"/>
        <w:rPr>
          <w:b/>
          <w:sz w:val="24"/>
          <w:szCs w:val="24"/>
        </w:rPr>
      </w:pPr>
      <w:r>
        <w:rPr>
          <w:b/>
          <w:sz w:val="24"/>
          <w:szCs w:val="24"/>
        </w:rPr>
        <w:lastRenderedPageBreak/>
        <w:t>Do</w:t>
      </w:r>
      <w:r w:rsidR="00601189">
        <w:rPr>
          <w:b/>
          <w:sz w:val="24"/>
          <w:szCs w:val="24"/>
        </w:rPr>
        <w:t xml:space="preserve"> we look like our community?</w:t>
      </w:r>
    </w:p>
    <w:p w14:paraId="2568AFA0" w14:textId="77777777" w:rsidR="00E148E0" w:rsidRDefault="00E148E0" w:rsidP="00E148E0">
      <w:pPr>
        <w:spacing w:after="0" w:line="240" w:lineRule="auto"/>
        <w:rPr>
          <w:sz w:val="24"/>
          <w:szCs w:val="24"/>
        </w:rPr>
      </w:pPr>
    </w:p>
    <w:p w14:paraId="3C266671" w14:textId="443A3EDF" w:rsidR="00E148E0" w:rsidRPr="00415FF0" w:rsidRDefault="00E148E0" w:rsidP="00E148E0">
      <w:pPr>
        <w:spacing w:after="0" w:line="240" w:lineRule="auto"/>
        <w:rPr>
          <w:i/>
          <w:sz w:val="24"/>
          <w:szCs w:val="24"/>
        </w:rPr>
      </w:pPr>
      <w:r w:rsidRPr="00415FF0">
        <w:rPr>
          <w:i/>
          <w:sz w:val="24"/>
          <w:szCs w:val="24"/>
        </w:rPr>
        <w:t>“Our autopsy revealed this condition in several of the fourteen churches. Look at the faces of the members before the church officially died. Now look at the faces of most of the people who live in the community where the church is located. They are significantly different.” (Autopsy of a Deceased Church p. 25)</w:t>
      </w:r>
    </w:p>
    <w:p w14:paraId="2834C44F" w14:textId="77777777" w:rsidR="00E148E0" w:rsidRPr="00350ABE" w:rsidRDefault="00E148E0" w:rsidP="00E148E0">
      <w:pPr>
        <w:spacing w:after="0" w:line="240" w:lineRule="auto"/>
        <w:rPr>
          <w:sz w:val="24"/>
          <w:szCs w:val="24"/>
        </w:rPr>
      </w:pPr>
    </w:p>
    <w:p w14:paraId="0B5BDA94" w14:textId="2B8D9819" w:rsidR="00E148E0" w:rsidRDefault="00E148E0" w:rsidP="00E148E0">
      <w:pPr>
        <w:pStyle w:val="ListParagraph"/>
        <w:numPr>
          <w:ilvl w:val="0"/>
          <w:numId w:val="11"/>
        </w:numPr>
        <w:spacing w:after="0" w:line="240" w:lineRule="auto"/>
        <w:rPr>
          <w:sz w:val="24"/>
          <w:szCs w:val="24"/>
        </w:rPr>
      </w:pPr>
      <w:r>
        <w:rPr>
          <w:sz w:val="24"/>
          <w:szCs w:val="24"/>
        </w:rPr>
        <w:t>Discuss with the people around you the following questions:</w:t>
      </w:r>
    </w:p>
    <w:p w14:paraId="5DDD0501" w14:textId="3B1AF037" w:rsidR="00E148E0" w:rsidRDefault="00E148E0" w:rsidP="00E148E0">
      <w:pPr>
        <w:pStyle w:val="ListParagraph"/>
        <w:numPr>
          <w:ilvl w:val="1"/>
          <w:numId w:val="13"/>
        </w:numPr>
        <w:spacing w:after="0" w:line="240" w:lineRule="auto"/>
        <w:rPr>
          <w:sz w:val="24"/>
          <w:szCs w:val="24"/>
        </w:rPr>
      </w:pPr>
      <w:r>
        <w:rPr>
          <w:sz w:val="24"/>
          <w:szCs w:val="24"/>
        </w:rPr>
        <w:t>What are some bad things that happen to a church when it stops looking like the community?</w:t>
      </w:r>
    </w:p>
    <w:p w14:paraId="0315DBC5" w14:textId="4E817114" w:rsidR="00E148E0" w:rsidRDefault="00E148E0" w:rsidP="00E148E0">
      <w:pPr>
        <w:spacing w:after="0" w:line="240" w:lineRule="auto"/>
        <w:rPr>
          <w:sz w:val="24"/>
          <w:szCs w:val="24"/>
        </w:rPr>
      </w:pPr>
    </w:p>
    <w:p w14:paraId="789CD753" w14:textId="1DA22184" w:rsidR="00E148E0" w:rsidRDefault="00E148E0" w:rsidP="00E148E0">
      <w:pPr>
        <w:spacing w:after="0" w:line="240" w:lineRule="auto"/>
        <w:rPr>
          <w:sz w:val="24"/>
          <w:szCs w:val="24"/>
        </w:rPr>
      </w:pPr>
    </w:p>
    <w:p w14:paraId="33FD854A" w14:textId="77777777" w:rsidR="00E148E0" w:rsidRPr="00350ABE" w:rsidRDefault="00E148E0" w:rsidP="00E148E0">
      <w:pPr>
        <w:spacing w:after="0" w:line="240" w:lineRule="auto"/>
        <w:rPr>
          <w:sz w:val="24"/>
          <w:szCs w:val="24"/>
        </w:rPr>
      </w:pPr>
    </w:p>
    <w:p w14:paraId="1FEF3549" w14:textId="10C2EA55" w:rsidR="00E148E0" w:rsidRDefault="00E148E0" w:rsidP="00E148E0">
      <w:pPr>
        <w:pStyle w:val="ListParagraph"/>
        <w:numPr>
          <w:ilvl w:val="1"/>
          <w:numId w:val="13"/>
        </w:numPr>
        <w:spacing w:after="0" w:line="240" w:lineRule="auto"/>
        <w:rPr>
          <w:sz w:val="24"/>
          <w:szCs w:val="24"/>
        </w:rPr>
      </w:pPr>
      <w:r>
        <w:rPr>
          <w:sz w:val="24"/>
          <w:szCs w:val="24"/>
        </w:rPr>
        <w:t>Does St. John’s Lutheran Church look like the Wayne/Westland community? What about the school and preschool? Explain your answer.</w:t>
      </w:r>
    </w:p>
    <w:p w14:paraId="36DBFD59" w14:textId="0033A594" w:rsidR="00E148E0" w:rsidRDefault="00E148E0" w:rsidP="00E148E0">
      <w:pPr>
        <w:spacing w:after="0" w:line="240" w:lineRule="auto"/>
        <w:rPr>
          <w:sz w:val="24"/>
          <w:szCs w:val="24"/>
        </w:rPr>
      </w:pPr>
    </w:p>
    <w:p w14:paraId="30931247" w14:textId="35D74B21" w:rsidR="00E148E0" w:rsidRDefault="00E148E0" w:rsidP="00E148E0">
      <w:pPr>
        <w:spacing w:after="0" w:line="240" w:lineRule="auto"/>
        <w:rPr>
          <w:sz w:val="24"/>
          <w:szCs w:val="24"/>
        </w:rPr>
      </w:pPr>
    </w:p>
    <w:p w14:paraId="15310A8F" w14:textId="41723561" w:rsidR="00E148E0" w:rsidRPr="00350ABE" w:rsidRDefault="00E148E0" w:rsidP="00E148E0">
      <w:pPr>
        <w:spacing w:after="0" w:line="240" w:lineRule="auto"/>
        <w:rPr>
          <w:sz w:val="24"/>
          <w:szCs w:val="24"/>
        </w:rPr>
      </w:pPr>
    </w:p>
    <w:p w14:paraId="156EBE7C" w14:textId="2BA134FC" w:rsidR="00E148E0" w:rsidRDefault="00E148E0" w:rsidP="00E148E0">
      <w:pPr>
        <w:pStyle w:val="ListParagraph"/>
        <w:numPr>
          <w:ilvl w:val="1"/>
          <w:numId w:val="13"/>
        </w:numPr>
        <w:spacing w:after="0" w:line="240" w:lineRule="auto"/>
        <w:rPr>
          <w:sz w:val="24"/>
          <w:szCs w:val="24"/>
        </w:rPr>
      </w:pPr>
      <w:r>
        <w:rPr>
          <w:sz w:val="24"/>
          <w:szCs w:val="24"/>
        </w:rPr>
        <w:t xml:space="preserve">What are some </w:t>
      </w:r>
      <w:proofErr w:type="gramStart"/>
      <w:r>
        <w:rPr>
          <w:sz w:val="24"/>
          <w:szCs w:val="24"/>
        </w:rPr>
        <w:t>challenges</w:t>
      </w:r>
      <w:proofErr w:type="gramEnd"/>
      <w:r>
        <w:rPr>
          <w:sz w:val="24"/>
          <w:szCs w:val="24"/>
        </w:rPr>
        <w:t xml:space="preserve"> our congregation faces with reaching out to our surrounding community?</w:t>
      </w:r>
    </w:p>
    <w:p w14:paraId="73CA6BC9" w14:textId="474D8181" w:rsidR="00E148E0" w:rsidRDefault="00E148E0" w:rsidP="00D12BB4">
      <w:pPr>
        <w:spacing w:after="0" w:line="240" w:lineRule="auto"/>
        <w:rPr>
          <w:sz w:val="24"/>
          <w:szCs w:val="24"/>
        </w:rPr>
      </w:pPr>
    </w:p>
    <w:p w14:paraId="4740F77A" w14:textId="2F49D07F" w:rsidR="00E148E0" w:rsidRDefault="00E148E0" w:rsidP="00D12BB4">
      <w:pPr>
        <w:spacing w:after="0" w:line="240" w:lineRule="auto"/>
        <w:rPr>
          <w:sz w:val="24"/>
          <w:szCs w:val="24"/>
        </w:rPr>
      </w:pPr>
    </w:p>
    <w:p w14:paraId="46CB140E" w14:textId="5A4AFC19" w:rsidR="00E148E0" w:rsidRDefault="00E148E0" w:rsidP="00D12BB4">
      <w:pPr>
        <w:spacing w:after="0" w:line="240" w:lineRule="auto"/>
        <w:rPr>
          <w:sz w:val="24"/>
          <w:szCs w:val="24"/>
        </w:rPr>
      </w:pPr>
    </w:p>
    <w:p w14:paraId="4AE840FC" w14:textId="4E19BD1D" w:rsidR="00D12BB4" w:rsidRDefault="00601189" w:rsidP="00D12BB4">
      <w:pPr>
        <w:spacing w:after="0" w:line="240" w:lineRule="auto"/>
        <w:rPr>
          <w:b/>
          <w:sz w:val="24"/>
          <w:szCs w:val="24"/>
        </w:rPr>
      </w:pPr>
      <w:r>
        <w:rPr>
          <w:b/>
          <w:sz w:val="24"/>
          <w:szCs w:val="24"/>
        </w:rPr>
        <w:t>The heart of the issue</w:t>
      </w:r>
    </w:p>
    <w:p w14:paraId="3F841558" w14:textId="4933B55F" w:rsidR="00D12BB4" w:rsidRDefault="00D12BB4" w:rsidP="00D12BB4">
      <w:pPr>
        <w:spacing w:after="0" w:line="240" w:lineRule="auto"/>
        <w:rPr>
          <w:b/>
          <w:sz w:val="24"/>
          <w:szCs w:val="24"/>
        </w:rPr>
      </w:pPr>
    </w:p>
    <w:p w14:paraId="6A1D2858" w14:textId="35E1AF40" w:rsidR="00D12BB4" w:rsidRPr="003D391C" w:rsidRDefault="00D12BB4" w:rsidP="00D12BB4">
      <w:pPr>
        <w:spacing w:after="0" w:line="240" w:lineRule="auto"/>
        <w:rPr>
          <w:i/>
          <w:sz w:val="24"/>
          <w:szCs w:val="24"/>
        </w:rPr>
      </w:pPr>
      <w:r w:rsidRPr="003D391C">
        <w:rPr>
          <w:i/>
          <w:sz w:val="24"/>
          <w:szCs w:val="24"/>
        </w:rPr>
        <w:t xml:space="preserve">“But the deceased church, somewhere in its history, forgot to act upon the Great Commission. </w:t>
      </w:r>
      <w:proofErr w:type="gramStart"/>
      <w:r w:rsidRPr="003D391C">
        <w:rPr>
          <w:i/>
          <w:sz w:val="24"/>
          <w:szCs w:val="24"/>
        </w:rPr>
        <w:t>So</w:t>
      </w:r>
      <w:proofErr w:type="gramEnd"/>
      <w:r w:rsidRPr="003D391C">
        <w:rPr>
          <w:i/>
          <w:sz w:val="24"/>
          <w:szCs w:val="24"/>
        </w:rPr>
        <w:t xml:space="preserve"> they stopped going. And making disciples. And baptizing them. And teaching them. Perhaps I’m being too gentle to say the deceased church ‘forgot’ to act upon the Great Commission. Perhaps it is more accurate to say the church ‘decided’ not to act upon Christ’s command.” (Autopsy of a Deceased Church p. 41)</w:t>
      </w:r>
    </w:p>
    <w:p w14:paraId="282AFF51" w14:textId="77777777" w:rsidR="00D12BB4" w:rsidRPr="003D391C" w:rsidRDefault="00D12BB4" w:rsidP="00D12BB4">
      <w:pPr>
        <w:spacing w:after="0" w:line="240" w:lineRule="auto"/>
        <w:rPr>
          <w:i/>
          <w:sz w:val="24"/>
          <w:szCs w:val="24"/>
        </w:rPr>
      </w:pPr>
    </w:p>
    <w:p w14:paraId="5C0FD3FE" w14:textId="421EED88" w:rsidR="00D12BB4" w:rsidRPr="003D391C" w:rsidRDefault="00D12BB4" w:rsidP="00D12BB4">
      <w:pPr>
        <w:spacing w:after="0" w:line="240" w:lineRule="auto"/>
        <w:rPr>
          <w:i/>
          <w:sz w:val="24"/>
          <w:szCs w:val="24"/>
        </w:rPr>
      </w:pPr>
      <w:r w:rsidRPr="003D391C">
        <w:rPr>
          <w:i/>
          <w:sz w:val="24"/>
          <w:szCs w:val="24"/>
        </w:rPr>
        <w:t>“Members of the dying church weren’t willing to go into the community to reach and minister to people. They weren’t willing to invite their unchurched friends and relatives. They weren’t willing to expend the funds necessary for a vibrant outreach. They just wanted it to happen. Without prayer. Without sacrifice. Without hard work. But here’s the bigger issue. Even if the church began to grow on its own, the members of the dying church would only accept the growth if the new members were like them and if the church would continue to “do church” the way they wanted it. That reality, when it is all said and done, is likely at the heart of the issue. Members of the dying churches really didn’t want growth unless that growth met their preferences and allowed them to remain comfortable.” (Autopsy of a Deceased Church p. 44)</w:t>
      </w:r>
    </w:p>
    <w:p w14:paraId="5FC1E6A2" w14:textId="77777777" w:rsidR="00D12BB4" w:rsidRPr="003D391C" w:rsidRDefault="00D12BB4" w:rsidP="00D12BB4">
      <w:pPr>
        <w:spacing w:after="0" w:line="240" w:lineRule="auto"/>
        <w:rPr>
          <w:i/>
          <w:sz w:val="24"/>
          <w:szCs w:val="24"/>
        </w:rPr>
      </w:pPr>
    </w:p>
    <w:p w14:paraId="4682FB00" w14:textId="5725855A" w:rsidR="000C7CAE" w:rsidRDefault="003D391C" w:rsidP="008757D2">
      <w:pPr>
        <w:spacing w:after="0" w:line="240" w:lineRule="auto"/>
        <w:rPr>
          <w:i/>
          <w:sz w:val="24"/>
          <w:szCs w:val="24"/>
        </w:rPr>
      </w:pPr>
      <w:r w:rsidRPr="003D391C">
        <w:rPr>
          <w:i/>
          <w:sz w:val="24"/>
          <w:szCs w:val="24"/>
        </w:rPr>
        <w:t>“If you talk to members in a dying church, most will deny that their church is a fortress. But in our autopsy, we found that is exactly what was taking place. People in the community did not feel welcome in the church. Those in the church were more concerned about protecting the way they did church than reaching residents of the community.” (Autopsy of a Deceased Church p.27)</w:t>
      </w:r>
    </w:p>
    <w:p w14:paraId="7C2E67F5" w14:textId="1B572967" w:rsidR="00BE7D86" w:rsidRDefault="00BE7D86" w:rsidP="008757D2">
      <w:pPr>
        <w:spacing w:after="0" w:line="240" w:lineRule="auto"/>
        <w:rPr>
          <w:i/>
          <w:sz w:val="24"/>
          <w:szCs w:val="24"/>
        </w:rPr>
      </w:pPr>
    </w:p>
    <w:p w14:paraId="59FD6255" w14:textId="3E76C4A6" w:rsidR="00BE7D86" w:rsidRPr="00BE7D86" w:rsidRDefault="00BE7D86" w:rsidP="00BE7D86">
      <w:pPr>
        <w:spacing w:after="0" w:line="240" w:lineRule="auto"/>
        <w:rPr>
          <w:i/>
          <w:sz w:val="24"/>
          <w:szCs w:val="24"/>
        </w:rPr>
      </w:pPr>
      <w:r w:rsidRPr="00BE7D86">
        <w:rPr>
          <w:i/>
          <w:sz w:val="24"/>
          <w:szCs w:val="24"/>
        </w:rPr>
        <w:t>“When congregants focus inwardly, they become self-serving and begin to ask what the church is doing for them. And when these inwardly-focused members do not get their way in worship styles, pastoral attention, music choices, and carpet colors, they pitch holy temper tantrums. A divided church is inevitably an inwardly-focused church.” (B</w:t>
      </w:r>
      <w:r>
        <w:rPr>
          <w:i/>
          <w:sz w:val="24"/>
          <w:szCs w:val="24"/>
        </w:rPr>
        <w:t xml:space="preserve">reakout </w:t>
      </w:r>
      <w:r w:rsidRPr="00BE7D86">
        <w:rPr>
          <w:i/>
          <w:sz w:val="24"/>
          <w:szCs w:val="24"/>
        </w:rPr>
        <w:t>C</w:t>
      </w:r>
      <w:r>
        <w:rPr>
          <w:i/>
          <w:sz w:val="24"/>
          <w:szCs w:val="24"/>
        </w:rPr>
        <w:t>hurches</w:t>
      </w:r>
      <w:r w:rsidRPr="00BE7D86">
        <w:rPr>
          <w:i/>
          <w:sz w:val="24"/>
          <w:szCs w:val="24"/>
        </w:rPr>
        <w:t xml:space="preserve"> p. 74)</w:t>
      </w:r>
    </w:p>
    <w:p w14:paraId="66F58FC4" w14:textId="329BE0E2" w:rsidR="003D391C" w:rsidRDefault="003D391C" w:rsidP="00E148E0">
      <w:pPr>
        <w:pStyle w:val="ListParagraph"/>
        <w:numPr>
          <w:ilvl w:val="0"/>
          <w:numId w:val="11"/>
        </w:numPr>
        <w:spacing w:after="0" w:line="240" w:lineRule="auto"/>
        <w:rPr>
          <w:sz w:val="24"/>
          <w:szCs w:val="24"/>
        </w:rPr>
      </w:pPr>
      <w:r>
        <w:rPr>
          <w:sz w:val="24"/>
          <w:szCs w:val="24"/>
        </w:rPr>
        <w:lastRenderedPageBreak/>
        <w:t>What are some reasons a church “forgets” or “decides” not to carry out the Great Commission?</w:t>
      </w:r>
    </w:p>
    <w:p w14:paraId="0E5854F7" w14:textId="514EE4C5" w:rsidR="003D391C" w:rsidRDefault="003D391C" w:rsidP="003D391C">
      <w:pPr>
        <w:spacing w:after="0" w:line="240" w:lineRule="auto"/>
        <w:rPr>
          <w:sz w:val="24"/>
          <w:szCs w:val="24"/>
        </w:rPr>
      </w:pPr>
    </w:p>
    <w:p w14:paraId="0A353863" w14:textId="4F6DB9DC" w:rsidR="003D391C" w:rsidRDefault="003D391C" w:rsidP="003D391C">
      <w:pPr>
        <w:spacing w:after="0" w:line="240" w:lineRule="auto"/>
        <w:rPr>
          <w:sz w:val="24"/>
          <w:szCs w:val="24"/>
        </w:rPr>
      </w:pPr>
    </w:p>
    <w:p w14:paraId="3F7FFD78" w14:textId="2C2BC88D" w:rsidR="00F22FE0" w:rsidRDefault="00F22FE0" w:rsidP="003D391C">
      <w:pPr>
        <w:spacing w:after="0" w:line="240" w:lineRule="auto"/>
        <w:rPr>
          <w:sz w:val="24"/>
          <w:szCs w:val="24"/>
        </w:rPr>
      </w:pPr>
    </w:p>
    <w:p w14:paraId="26B9888A" w14:textId="77777777" w:rsidR="00F22FE0" w:rsidRDefault="00F22FE0" w:rsidP="003D391C">
      <w:pPr>
        <w:spacing w:after="0" w:line="240" w:lineRule="auto"/>
        <w:rPr>
          <w:sz w:val="24"/>
          <w:szCs w:val="24"/>
        </w:rPr>
      </w:pPr>
    </w:p>
    <w:p w14:paraId="1E2B7988" w14:textId="6187E5E2" w:rsidR="003D391C" w:rsidRDefault="003D391C" w:rsidP="003D391C">
      <w:pPr>
        <w:spacing w:after="0" w:line="240" w:lineRule="auto"/>
        <w:rPr>
          <w:sz w:val="24"/>
          <w:szCs w:val="24"/>
        </w:rPr>
      </w:pPr>
    </w:p>
    <w:p w14:paraId="4DF14197" w14:textId="79BBFCBF" w:rsidR="00360F88" w:rsidRDefault="00AE5442" w:rsidP="00E148E0">
      <w:pPr>
        <w:pStyle w:val="ListParagraph"/>
        <w:numPr>
          <w:ilvl w:val="0"/>
          <w:numId w:val="11"/>
        </w:numPr>
        <w:spacing w:after="0" w:line="240" w:lineRule="auto"/>
        <w:rPr>
          <w:sz w:val="24"/>
          <w:szCs w:val="24"/>
        </w:rPr>
      </w:pPr>
      <w:r w:rsidRPr="00195A67">
        <w:rPr>
          <w:sz w:val="24"/>
          <w:szCs w:val="24"/>
        </w:rPr>
        <w:t xml:space="preserve">I think we would all say we want our church and school to grow, but </w:t>
      </w:r>
      <w:r w:rsidR="00E23503">
        <w:rPr>
          <w:sz w:val="24"/>
          <w:szCs w:val="24"/>
        </w:rPr>
        <w:t>what if it means…</w:t>
      </w:r>
    </w:p>
    <w:p w14:paraId="6AB270E2" w14:textId="368F1A02" w:rsidR="00195A67" w:rsidRDefault="00195A67" w:rsidP="00195A67">
      <w:pPr>
        <w:spacing w:after="0" w:line="240" w:lineRule="auto"/>
        <w:rPr>
          <w:sz w:val="24"/>
          <w:szCs w:val="24"/>
        </w:rPr>
      </w:pPr>
    </w:p>
    <w:p w14:paraId="37FED01D" w14:textId="67C563EB" w:rsidR="00025214" w:rsidRPr="0000377F" w:rsidRDefault="00C071F3" w:rsidP="0000377F">
      <w:pPr>
        <w:pStyle w:val="ListParagraph"/>
        <w:numPr>
          <w:ilvl w:val="0"/>
          <w:numId w:val="12"/>
        </w:numPr>
        <w:spacing w:after="0" w:line="240" w:lineRule="auto"/>
        <w:rPr>
          <w:sz w:val="24"/>
          <w:szCs w:val="24"/>
        </w:rPr>
      </w:pPr>
      <w:r w:rsidRPr="0000377F">
        <w:rPr>
          <w:sz w:val="24"/>
          <w:szCs w:val="24"/>
        </w:rPr>
        <w:t>I don’t get to sit in my favorite seat at church anymore.</w:t>
      </w:r>
      <w:r w:rsidR="00025214" w:rsidRPr="0000377F">
        <w:rPr>
          <w:sz w:val="24"/>
          <w:szCs w:val="24"/>
        </w:rPr>
        <w:tab/>
      </w:r>
      <w:r w:rsidR="00025214" w:rsidRPr="0000377F">
        <w:rPr>
          <w:sz w:val="24"/>
          <w:szCs w:val="24"/>
        </w:rPr>
        <w:tab/>
      </w:r>
      <w:r w:rsidR="00025214" w:rsidRPr="0000377F">
        <w:rPr>
          <w:sz w:val="24"/>
          <w:szCs w:val="24"/>
        </w:rPr>
        <w:tab/>
      </w:r>
      <w:r w:rsidR="00025214" w:rsidRPr="0000377F">
        <w:rPr>
          <w:sz w:val="24"/>
          <w:szCs w:val="24"/>
        </w:rPr>
        <w:tab/>
      </w:r>
    </w:p>
    <w:p w14:paraId="522EF838" w14:textId="3A4782AC" w:rsidR="00025214" w:rsidRPr="0000377F" w:rsidRDefault="00C071F3" w:rsidP="0000377F">
      <w:pPr>
        <w:pStyle w:val="ListParagraph"/>
        <w:numPr>
          <w:ilvl w:val="0"/>
          <w:numId w:val="12"/>
        </w:numPr>
        <w:spacing w:after="0" w:line="240" w:lineRule="auto"/>
        <w:rPr>
          <w:sz w:val="24"/>
          <w:szCs w:val="24"/>
        </w:rPr>
      </w:pPr>
      <w:r w:rsidRPr="0000377F">
        <w:rPr>
          <w:sz w:val="24"/>
          <w:szCs w:val="24"/>
        </w:rPr>
        <w:t>I have to park on the street for services/events because the parking lot is</w:t>
      </w:r>
      <w:r w:rsidR="0000377F">
        <w:rPr>
          <w:sz w:val="24"/>
          <w:szCs w:val="24"/>
        </w:rPr>
        <w:t xml:space="preserve"> always</w:t>
      </w:r>
      <w:r w:rsidRPr="0000377F">
        <w:rPr>
          <w:sz w:val="24"/>
          <w:szCs w:val="24"/>
        </w:rPr>
        <w:t xml:space="preserve"> full.</w:t>
      </w:r>
      <w:r w:rsidR="00025214" w:rsidRPr="0000377F">
        <w:rPr>
          <w:sz w:val="24"/>
          <w:szCs w:val="24"/>
        </w:rPr>
        <w:tab/>
      </w:r>
    </w:p>
    <w:p w14:paraId="09B77764" w14:textId="7402FFC3" w:rsidR="00025214" w:rsidRPr="0000377F" w:rsidRDefault="00E23503" w:rsidP="0000377F">
      <w:pPr>
        <w:pStyle w:val="ListParagraph"/>
        <w:numPr>
          <w:ilvl w:val="0"/>
          <w:numId w:val="12"/>
        </w:numPr>
        <w:spacing w:after="0" w:line="240" w:lineRule="auto"/>
        <w:rPr>
          <w:sz w:val="24"/>
          <w:szCs w:val="24"/>
        </w:rPr>
      </w:pPr>
      <w:r w:rsidRPr="0000377F">
        <w:rPr>
          <w:sz w:val="24"/>
          <w:szCs w:val="24"/>
        </w:rPr>
        <w:t>The worship style I like is modified or eliminated.</w:t>
      </w:r>
    </w:p>
    <w:p w14:paraId="4CB1A94F" w14:textId="496F479E" w:rsidR="00025214" w:rsidRPr="0000377F" w:rsidRDefault="00FC3D44" w:rsidP="0000377F">
      <w:pPr>
        <w:pStyle w:val="ListParagraph"/>
        <w:numPr>
          <w:ilvl w:val="0"/>
          <w:numId w:val="12"/>
        </w:numPr>
        <w:spacing w:after="0" w:line="240" w:lineRule="auto"/>
        <w:rPr>
          <w:sz w:val="24"/>
          <w:szCs w:val="24"/>
        </w:rPr>
      </w:pPr>
      <w:r w:rsidRPr="0000377F">
        <w:rPr>
          <w:sz w:val="24"/>
          <w:szCs w:val="24"/>
        </w:rPr>
        <w:t>My applications to the endowment fund are denied in favor of outreach distributions.</w:t>
      </w:r>
    </w:p>
    <w:p w14:paraId="57C89C8D" w14:textId="6D63E6CA" w:rsidR="00025214" w:rsidRPr="0000377F" w:rsidRDefault="00FC3D44" w:rsidP="0000377F">
      <w:pPr>
        <w:pStyle w:val="ListParagraph"/>
        <w:numPr>
          <w:ilvl w:val="0"/>
          <w:numId w:val="12"/>
        </w:numPr>
        <w:spacing w:after="0" w:line="240" w:lineRule="auto"/>
        <w:rPr>
          <w:sz w:val="24"/>
          <w:szCs w:val="24"/>
        </w:rPr>
      </w:pPr>
      <w:r w:rsidRPr="0000377F">
        <w:rPr>
          <w:sz w:val="24"/>
          <w:szCs w:val="24"/>
        </w:rPr>
        <w:t>O</w:t>
      </w:r>
      <w:r w:rsidR="00C071F3" w:rsidRPr="0000377F">
        <w:rPr>
          <w:sz w:val="24"/>
          <w:szCs w:val="24"/>
        </w:rPr>
        <w:t>ur Communion format</w:t>
      </w:r>
      <w:r w:rsidRPr="0000377F">
        <w:rPr>
          <w:sz w:val="24"/>
          <w:szCs w:val="24"/>
        </w:rPr>
        <w:t xml:space="preserve"> has to be shortened</w:t>
      </w:r>
      <w:r w:rsidR="00C071F3" w:rsidRPr="0000377F">
        <w:rPr>
          <w:sz w:val="24"/>
          <w:szCs w:val="24"/>
        </w:rPr>
        <w:t xml:space="preserve"> </w:t>
      </w:r>
      <w:r w:rsidRPr="0000377F">
        <w:rPr>
          <w:sz w:val="24"/>
          <w:szCs w:val="24"/>
        </w:rPr>
        <w:t>to accommodate larger attendances.</w:t>
      </w:r>
    </w:p>
    <w:p w14:paraId="5F6A2CED" w14:textId="7262939F" w:rsidR="00025214" w:rsidRPr="0000377F" w:rsidRDefault="00A119AE" w:rsidP="0000377F">
      <w:pPr>
        <w:pStyle w:val="ListParagraph"/>
        <w:numPr>
          <w:ilvl w:val="0"/>
          <w:numId w:val="12"/>
        </w:numPr>
        <w:spacing w:after="0" w:line="240" w:lineRule="auto"/>
        <w:rPr>
          <w:sz w:val="24"/>
          <w:szCs w:val="24"/>
        </w:rPr>
      </w:pPr>
      <w:r w:rsidRPr="0000377F">
        <w:rPr>
          <w:sz w:val="24"/>
          <w:szCs w:val="24"/>
        </w:rPr>
        <w:t>Pastor doesn’t have as much time to minister to me.</w:t>
      </w:r>
    </w:p>
    <w:p w14:paraId="2A79F87A" w14:textId="2B660FCB" w:rsidR="00A119AE" w:rsidRDefault="00FC3D44" w:rsidP="0000377F">
      <w:pPr>
        <w:pStyle w:val="ListParagraph"/>
        <w:numPr>
          <w:ilvl w:val="0"/>
          <w:numId w:val="12"/>
        </w:numPr>
        <w:spacing w:after="0" w:line="240" w:lineRule="auto"/>
        <w:rPr>
          <w:sz w:val="24"/>
          <w:szCs w:val="24"/>
        </w:rPr>
      </w:pPr>
      <w:r w:rsidRPr="0000377F">
        <w:rPr>
          <w:sz w:val="24"/>
          <w:szCs w:val="24"/>
        </w:rPr>
        <w:t xml:space="preserve">My favorite </w:t>
      </w:r>
      <w:r w:rsidR="00A119AE" w:rsidRPr="0000377F">
        <w:rPr>
          <w:sz w:val="24"/>
          <w:szCs w:val="24"/>
        </w:rPr>
        <w:t>church program or worship service</w:t>
      </w:r>
      <w:r w:rsidRPr="0000377F">
        <w:rPr>
          <w:sz w:val="24"/>
          <w:szCs w:val="24"/>
        </w:rPr>
        <w:t xml:space="preserve"> is discontinued.</w:t>
      </w:r>
    </w:p>
    <w:p w14:paraId="06148492" w14:textId="2C9E7C39" w:rsidR="00030993" w:rsidRDefault="00030993" w:rsidP="0000377F">
      <w:pPr>
        <w:pStyle w:val="ListParagraph"/>
        <w:numPr>
          <w:ilvl w:val="0"/>
          <w:numId w:val="12"/>
        </w:numPr>
        <w:spacing w:after="0" w:line="240" w:lineRule="auto"/>
        <w:rPr>
          <w:sz w:val="24"/>
          <w:szCs w:val="24"/>
        </w:rPr>
      </w:pPr>
      <w:r>
        <w:rPr>
          <w:sz w:val="24"/>
          <w:szCs w:val="24"/>
        </w:rPr>
        <w:t>I have to support a new pastor</w:t>
      </w:r>
      <w:r w:rsidR="00270E54">
        <w:rPr>
          <w:sz w:val="24"/>
          <w:szCs w:val="24"/>
        </w:rPr>
        <w:t>,</w:t>
      </w:r>
      <w:bookmarkStart w:id="0" w:name="_GoBack"/>
      <w:bookmarkEnd w:id="0"/>
      <w:r>
        <w:rPr>
          <w:sz w:val="24"/>
          <w:szCs w:val="24"/>
        </w:rPr>
        <w:t xml:space="preserve"> teacher or staff minister I don’t really like.</w:t>
      </w:r>
    </w:p>
    <w:p w14:paraId="63FC12A9" w14:textId="7A73952A" w:rsidR="00030993" w:rsidRPr="0000377F" w:rsidRDefault="00030993" w:rsidP="0000377F">
      <w:pPr>
        <w:pStyle w:val="ListParagraph"/>
        <w:numPr>
          <w:ilvl w:val="0"/>
          <w:numId w:val="12"/>
        </w:numPr>
        <w:spacing w:after="0" w:line="240" w:lineRule="auto"/>
        <w:rPr>
          <w:sz w:val="24"/>
          <w:szCs w:val="24"/>
        </w:rPr>
      </w:pPr>
      <w:r>
        <w:rPr>
          <w:sz w:val="24"/>
          <w:szCs w:val="24"/>
        </w:rPr>
        <w:t>My opinion/vote doesn’t carry as much weight at church meetings anymore.</w:t>
      </w:r>
    </w:p>
    <w:p w14:paraId="5B29B299" w14:textId="3F226FA1" w:rsidR="00A119AE" w:rsidRPr="0000377F" w:rsidRDefault="00FC3D44" w:rsidP="0000377F">
      <w:pPr>
        <w:pStyle w:val="ListParagraph"/>
        <w:numPr>
          <w:ilvl w:val="0"/>
          <w:numId w:val="12"/>
        </w:numPr>
        <w:spacing w:after="0" w:line="240" w:lineRule="auto"/>
        <w:rPr>
          <w:sz w:val="24"/>
          <w:szCs w:val="24"/>
        </w:rPr>
      </w:pPr>
      <w:r w:rsidRPr="0000377F">
        <w:rPr>
          <w:sz w:val="24"/>
          <w:szCs w:val="24"/>
        </w:rPr>
        <w:t>I</w:t>
      </w:r>
      <w:r w:rsidR="00F07514" w:rsidRPr="0000377F">
        <w:rPr>
          <w:sz w:val="24"/>
          <w:szCs w:val="24"/>
        </w:rPr>
        <w:t xml:space="preserve">’m asked </w:t>
      </w:r>
      <w:r w:rsidRPr="0000377F">
        <w:rPr>
          <w:sz w:val="24"/>
          <w:szCs w:val="24"/>
        </w:rPr>
        <w:t>to take a more active role in the church’s outreach.</w:t>
      </w:r>
    </w:p>
    <w:p w14:paraId="268947F0" w14:textId="3E1BCB52" w:rsidR="00A119AE" w:rsidRPr="0000377F" w:rsidRDefault="00FC3D44" w:rsidP="0000377F">
      <w:pPr>
        <w:pStyle w:val="ListParagraph"/>
        <w:numPr>
          <w:ilvl w:val="0"/>
          <w:numId w:val="12"/>
        </w:numPr>
        <w:spacing w:after="0" w:line="240" w:lineRule="auto"/>
        <w:rPr>
          <w:sz w:val="24"/>
          <w:szCs w:val="24"/>
        </w:rPr>
      </w:pPr>
      <w:r w:rsidRPr="0000377F">
        <w:rPr>
          <w:sz w:val="24"/>
          <w:szCs w:val="24"/>
        </w:rPr>
        <w:t>I’m asked to increase my weekly offerings.</w:t>
      </w:r>
    </w:p>
    <w:p w14:paraId="2C94E6DF" w14:textId="488924C4" w:rsidR="00FC3D44" w:rsidRPr="0000377F" w:rsidRDefault="00FC3D44" w:rsidP="0000377F">
      <w:pPr>
        <w:pStyle w:val="ListParagraph"/>
        <w:numPr>
          <w:ilvl w:val="0"/>
          <w:numId w:val="12"/>
        </w:numPr>
        <w:spacing w:after="0" w:line="240" w:lineRule="auto"/>
        <w:rPr>
          <w:sz w:val="24"/>
          <w:szCs w:val="24"/>
        </w:rPr>
      </w:pPr>
      <w:r w:rsidRPr="0000377F">
        <w:rPr>
          <w:sz w:val="24"/>
          <w:szCs w:val="24"/>
        </w:rPr>
        <w:t>I</w:t>
      </w:r>
      <w:r w:rsidR="00F07514" w:rsidRPr="0000377F">
        <w:rPr>
          <w:sz w:val="24"/>
          <w:szCs w:val="24"/>
        </w:rPr>
        <w:t xml:space="preserve">’m asked </w:t>
      </w:r>
      <w:r w:rsidRPr="0000377F">
        <w:rPr>
          <w:sz w:val="24"/>
          <w:szCs w:val="24"/>
        </w:rPr>
        <w:t>to sit and talk with strangers at church meals instead of my family and friends.</w:t>
      </w:r>
    </w:p>
    <w:p w14:paraId="09080676" w14:textId="5291C85E" w:rsidR="00F07514" w:rsidRPr="0000377F" w:rsidRDefault="00F07514" w:rsidP="0000377F">
      <w:pPr>
        <w:pStyle w:val="ListParagraph"/>
        <w:numPr>
          <w:ilvl w:val="0"/>
          <w:numId w:val="12"/>
        </w:numPr>
        <w:spacing w:after="0" w:line="240" w:lineRule="auto"/>
        <w:rPr>
          <w:sz w:val="24"/>
          <w:szCs w:val="24"/>
        </w:rPr>
      </w:pPr>
      <w:r w:rsidRPr="0000377F">
        <w:rPr>
          <w:sz w:val="24"/>
          <w:szCs w:val="24"/>
        </w:rPr>
        <w:t>I’m asked to attend school functions to mingle, even though I don’t have any kids there.</w:t>
      </w:r>
    </w:p>
    <w:p w14:paraId="4EBC41FB" w14:textId="0085C4E4" w:rsidR="00F07514" w:rsidRPr="0000377F" w:rsidRDefault="00F07514" w:rsidP="0000377F">
      <w:pPr>
        <w:pStyle w:val="ListParagraph"/>
        <w:numPr>
          <w:ilvl w:val="0"/>
          <w:numId w:val="12"/>
        </w:numPr>
        <w:spacing w:after="0" w:line="240" w:lineRule="auto"/>
        <w:rPr>
          <w:sz w:val="24"/>
          <w:szCs w:val="24"/>
        </w:rPr>
      </w:pPr>
      <w:r w:rsidRPr="0000377F">
        <w:rPr>
          <w:sz w:val="24"/>
          <w:szCs w:val="24"/>
        </w:rPr>
        <w:t xml:space="preserve">I have to sit behind someone </w:t>
      </w:r>
      <w:r w:rsidR="0000377F">
        <w:rPr>
          <w:sz w:val="24"/>
          <w:szCs w:val="24"/>
        </w:rPr>
        <w:t xml:space="preserve">in church </w:t>
      </w:r>
      <w:r w:rsidRPr="0000377F">
        <w:rPr>
          <w:sz w:val="24"/>
          <w:szCs w:val="24"/>
        </w:rPr>
        <w:t>who smells like cigarettes and is covered in tattoos.</w:t>
      </w:r>
    </w:p>
    <w:p w14:paraId="04F6409F" w14:textId="3AA82114" w:rsidR="0000377F" w:rsidRDefault="0000377F" w:rsidP="0000377F">
      <w:pPr>
        <w:spacing w:after="0" w:line="240" w:lineRule="auto"/>
        <w:rPr>
          <w:sz w:val="24"/>
          <w:szCs w:val="24"/>
        </w:rPr>
      </w:pPr>
    </w:p>
    <w:p w14:paraId="57E5EAD8" w14:textId="26DF1800" w:rsidR="0000377F" w:rsidRDefault="00F22FE0" w:rsidP="0000377F">
      <w:pPr>
        <w:spacing w:after="0" w:line="240" w:lineRule="auto"/>
        <w:ind w:left="720"/>
        <w:rPr>
          <w:sz w:val="24"/>
          <w:szCs w:val="24"/>
        </w:rPr>
      </w:pPr>
      <w:r>
        <w:rPr>
          <w:noProof/>
          <w:sz w:val="24"/>
          <w:szCs w:val="24"/>
        </w:rPr>
        <w:drawing>
          <wp:anchor distT="0" distB="0" distL="114300" distR="114300" simplePos="0" relativeHeight="251661312" behindDoc="0" locked="0" layoutInCell="1" allowOverlap="1" wp14:anchorId="7F67B6AC" wp14:editId="57A8822E">
            <wp:simplePos x="0" y="0"/>
            <wp:positionH relativeFrom="margin">
              <wp:align>right</wp:align>
            </wp:positionH>
            <wp:positionV relativeFrom="paragraph">
              <wp:posOffset>5715</wp:posOffset>
            </wp:positionV>
            <wp:extent cx="2914650" cy="1943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Unwelcome.jpg"/>
                    <pic:cNvPicPr/>
                  </pic:nvPicPr>
                  <pic:blipFill>
                    <a:blip r:embed="rId10">
                      <a:extLst>
                        <a:ext uri="{28A0092B-C50C-407E-A947-70E740481C1C}">
                          <a14:useLocalDpi xmlns:a14="http://schemas.microsoft.com/office/drawing/2010/main" val="0"/>
                        </a:ext>
                      </a:extLst>
                    </a:blip>
                    <a:stretch>
                      <a:fillRect/>
                    </a:stretch>
                  </pic:blipFill>
                  <pic:spPr>
                    <a:xfrm>
                      <a:off x="0" y="0"/>
                      <a:ext cx="2914650" cy="1943100"/>
                    </a:xfrm>
                    <a:prstGeom prst="rect">
                      <a:avLst/>
                    </a:prstGeom>
                  </pic:spPr>
                </pic:pic>
              </a:graphicData>
            </a:graphic>
            <wp14:sizeRelH relativeFrom="page">
              <wp14:pctWidth>0</wp14:pctWidth>
            </wp14:sizeRelH>
            <wp14:sizeRelV relativeFrom="page">
              <wp14:pctHeight>0</wp14:pctHeight>
            </wp14:sizeRelV>
          </wp:anchor>
        </w:drawing>
      </w:r>
      <w:r w:rsidR="0000377F">
        <w:rPr>
          <w:sz w:val="24"/>
          <w:szCs w:val="24"/>
        </w:rPr>
        <w:t>Rank each of these listings on a scale of 1-10 (1 = I would gladly make this sacrifice, 10 = I really would struggle to make this sacrifice). Then discuss your rankings with the people around you.</w:t>
      </w:r>
    </w:p>
    <w:p w14:paraId="02117D9C" w14:textId="53DF6105" w:rsidR="00030993" w:rsidRDefault="00030993" w:rsidP="0000377F">
      <w:pPr>
        <w:spacing w:after="0" w:line="240" w:lineRule="auto"/>
        <w:ind w:left="720"/>
        <w:rPr>
          <w:sz w:val="24"/>
          <w:szCs w:val="24"/>
        </w:rPr>
      </w:pPr>
    </w:p>
    <w:p w14:paraId="3B99DB74" w14:textId="1884B46E" w:rsidR="00F22FE0" w:rsidRDefault="00F22FE0" w:rsidP="0000377F">
      <w:pPr>
        <w:spacing w:after="0" w:line="240" w:lineRule="auto"/>
        <w:ind w:left="720"/>
        <w:rPr>
          <w:sz w:val="24"/>
          <w:szCs w:val="24"/>
        </w:rPr>
      </w:pPr>
    </w:p>
    <w:p w14:paraId="360A97C9" w14:textId="77777777" w:rsidR="00F22FE0" w:rsidRDefault="00F22FE0" w:rsidP="0000377F">
      <w:pPr>
        <w:spacing w:after="0" w:line="240" w:lineRule="auto"/>
        <w:ind w:left="720"/>
        <w:rPr>
          <w:sz w:val="24"/>
          <w:szCs w:val="24"/>
        </w:rPr>
      </w:pPr>
    </w:p>
    <w:p w14:paraId="1D4F764F" w14:textId="0C7A851A" w:rsidR="00030993" w:rsidRDefault="00030993" w:rsidP="0000377F">
      <w:pPr>
        <w:spacing w:after="0" w:line="240" w:lineRule="auto"/>
        <w:ind w:left="720"/>
        <w:rPr>
          <w:sz w:val="24"/>
          <w:szCs w:val="24"/>
        </w:rPr>
      </w:pPr>
    </w:p>
    <w:p w14:paraId="5350E619" w14:textId="1B06FCB2" w:rsidR="00030993" w:rsidRDefault="00030993" w:rsidP="0000377F">
      <w:pPr>
        <w:spacing w:after="0" w:line="240" w:lineRule="auto"/>
        <w:ind w:left="720"/>
        <w:rPr>
          <w:sz w:val="24"/>
          <w:szCs w:val="24"/>
        </w:rPr>
      </w:pPr>
    </w:p>
    <w:p w14:paraId="281C5AC0" w14:textId="23EA00AC" w:rsidR="00030993" w:rsidRDefault="00030993" w:rsidP="00E148E0">
      <w:pPr>
        <w:pStyle w:val="ListParagraph"/>
        <w:numPr>
          <w:ilvl w:val="0"/>
          <w:numId w:val="11"/>
        </w:numPr>
        <w:spacing w:after="0" w:line="240" w:lineRule="auto"/>
        <w:rPr>
          <w:sz w:val="24"/>
          <w:szCs w:val="24"/>
        </w:rPr>
      </w:pPr>
      <w:r>
        <w:rPr>
          <w:sz w:val="24"/>
          <w:szCs w:val="24"/>
        </w:rPr>
        <w:t>What are some ways we can help ourselves and our fellow members of St. John’s to</w:t>
      </w:r>
      <w:r w:rsidR="006623AA">
        <w:rPr>
          <w:sz w:val="24"/>
          <w:szCs w:val="24"/>
        </w:rPr>
        <w:t xml:space="preserve"> adjust our focus outward instead of inward?</w:t>
      </w:r>
    </w:p>
    <w:p w14:paraId="390D781D" w14:textId="0B683413" w:rsidR="006623AA" w:rsidRDefault="006623AA" w:rsidP="006623AA">
      <w:pPr>
        <w:spacing w:after="0" w:line="240" w:lineRule="auto"/>
        <w:rPr>
          <w:sz w:val="24"/>
          <w:szCs w:val="24"/>
        </w:rPr>
      </w:pPr>
    </w:p>
    <w:p w14:paraId="086A336F" w14:textId="6D43D2E8" w:rsidR="00704827" w:rsidRDefault="00704827" w:rsidP="006623AA">
      <w:pPr>
        <w:spacing w:after="0" w:line="240" w:lineRule="auto"/>
        <w:rPr>
          <w:sz w:val="24"/>
          <w:szCs w:val="24"/>
        </w:rPr>
      </w:pPr>
    </w:p>
    <w:p w14:paraId="5DFF0737" w14:textId="0A857F9E" w:rsidR="00704827" w:rsidRDefault="00704827" w:rsidP="006623AA">
      <w:pPr>
        <w:spacing w:after="0" w:line="240" w:lineRule="auto"/>
        <w:rPr>
          <w:sz w:val="24"/>
          <w:szCs w:val="24"/>
        </w:rPr>
      </w:pPr>
    </w:p>
    <w:p w14:paraId="62A41894" w14:textId="7696FD4E" w:rsidR="00704827" w:rsidRDefault="00704827" w:rsidP="006623AA">
      <w:pPr>
        <w:spacing w:after="0" w:line="240" w:lineRule="auto"/>
        <w:rPr>
          <w:sz w:val="24"/>
          <w:szCs w:val="24"/>
        </w:rPr>
      </w:pPr>
    </w:p>
    <w:p w14:paraId="198092B9" w14:textId="74898092" w:rsidR="00F22FE0" w:rsidRDefault="00F22FE0" w:rsidP="006623AA">
      <w:pPr>
        <w:spacing w:after="0" w:line="240" w:lineRule="auto"/>
        <w:rPr>
          <w:sz w:val="24"/>
          <w:szCs w:val="24"/>
        </w:rPr>
      </w:pPr>
    </w:p>
    <w:p w14:paraId="5A16582C" w14:textId="264188FF" w:rsidR="00F22FE0" w:rsidRDefault="00F22FE0" w:rsidP="006623AA">
      <w:pPr>
        <w:spacing w:after="0" w:line="240" w:lineRule="auto"/>
        <w:rPr>
          <w:sz w:val="24"/>
          <w:szCs w:val="24"/>
        </w:rPr>
      </w:pPr>
    </w:p>
    <w:p w14:paraId="3B315F86" w14:textId="702A7D0E" w:rsidR="00F22FE0" w:rsidRDefault="00F22FE0" w:rsidP="006623AA">
      <w:pPr>
        <w:spacing w:after="0" w:line="240" w:lineRule="auto"/>
        <w:rPr>
          <w:sz w:val="24"/>
          <w:szCs w:val="24"/>
        </w:rPr>
      </w:pPr>
    </w:p>
    <w:p w14:paraId="290C7913" w14:textId="5E8D9276" w:rsidR="00F22FE0" w:rsidRDefault="00F22FE0" w:rsidP="006623AA">
      <w:pPr>
        <w:spacing w:after="0" w:line="240" w:lineRule="auto"/>
        <w:rPr>
          <w:sz w:val="24"/>
          <w:szCs w:val="24"/>
        </w:rPr>
      </w:pPr>
    </w:p>
    <w:p w14:paraId="78389A6C" w14:textId="2E890E1B" w:rsidR="00F22FE0" w:rsidRDefault="00F22FE0" w:rsidP="006623AA">
      <w:pPr>
        <w:spacing w:after="0" w:line="240" w:lineRule="auto"/>
        <w:rPr>
          <w:sz w:val="24"/>
          <w:szCs w:val="24"/>
        </w:rPr>
      </w:pPr>
    </w:p>
    <w:p w14:paraId="5AEEF8CD" w14:textId="1CCBA5E5" w:rsidR="00F22FE0" w:rsidRDefault="00F22FE0" w:rsidP="006623AA">
      <w:pPr>
        <w:spacing w:after="0" w:line="240" w:lineRule="auto"/>
        <w:rPr>
          <w:sz w:val="24"/>
          <w:szCs w:val="24"/>
        </w:rPr>
      </w:pPr>
    </w:p>
    <w:p w14:paraId="1138C11B" w14:textId="484E3F43" w:rsidR="003A2B92" w:rsidRPr="003A2B92" w:rsidRDefault="003A2B92" w:rsidP="00F75D79">
      <w:pPr>
        <w:spacing w:after="0" w:line="240" w:lineRule="auto"/>
        <w:rPr>
          <w:b/>
          <w:sz w:val="24"/>
          <w:szCs w:val="24"/>
        </w:rPr>
      </w:pPr>
      <w:r w:rsidRPr="003A2B92">
        <w:rPr>
          <w:b/>
          <w:sz w:val="24"/>
          <w:szCs w:val="24"/>
        </w:rPr>
        <w:lastRenderedPageBreak/>
        <w:t>1 Corinthians 9:19-22</w:t>
      </w:r>
    </w:p>
    <w:p w14:paraId="0C98E239" w14:textId="602B49A5" w:rsidR="003A2B92" w:rsidRDefault="003A2B92" w:rsidP="00F75D79">
      <w:pPr>
        <w:spacing w:after="0" w:line="240" w:lineRule="auto"/>
        <w:rPr>
          <w:sz w:val="24"/>
          <w:szCs w:val="24"/>
        </w:rPr>
      </w:pPr>
    </w:p>
    <w:p w14:paraId="77B52DD5" w14:textId="32BEA63E" w:rsidR="003A2B92" w:rsidRPr="00415FF0" w:rsidRDefault="003A2B92" w:rsidP="00F75D79">
      <w:pPr>
        <w:spacing w:after="0" w:line="240" w:lineRule="auto"/>
        <w:rPr>
          <w:i/>
          <w:sz w:val="24"/>
          <w:szCs w:val="24"/>
        </w:rPr>
      </w:pPr>
      <w:r w:rsidRPr="00415FF0">
        <w:rPr>
          <w:i/>
          <w:sz w:val="24"/>
          <w:szCs w:val="24"/>
        </w:rPr>
        <w:t>19 Though I am free and belong to no one, I have made myself a slave to everyone, to win as many as possible. 20 To the Jews I became like a Jew, to win the Jews. To those under the law I became like one under the law (though I myself am not under the law), so as to win those under the law. 21 To those not having the law I became like one not having the law (though I am not free from God’s law but am under Christ’s law), so as to win those not having the law. 22 To the weak I became weak, to win the weak. I have become all things to all people so that by all possible means I might save some.</w:t>
      </w:r>
    </w:p>
    <w:p w14:paraId="6365AA63" w14:textId="5523F055" w:rsidR="003A2B92" w:rsidRDefault="003A2B92" w:rsidP="00F75D79">
      <w:pPr>
        <w:spacing w:after="0" w:line="240" w:lineRule="auto"/>
        <w:rPr>
          <w:sz w:val="24"/>
          <w:szCs w:val="24"/>
        </w:rPr>
      </w:pPr>
    </w:p>
    <w:p w14:paraId="03CD0C5E" w14:textId="5F97D42E" w:rsidR="003A2B92" w:rsidRDefault="003A2B92" w:rsidP="003A2B92">
      <w:pPr>
        <w:pStyle w:val="ListParagraph"/>
        <w:numPr>
          <w:ilvl w:val="0"/>
          <w:numId w:val="11"/>
        </w:numPr>
        <w:spacing w:after="0" w:line="240" w:lineRule="auto"/>
        <w:rPr>
          <w:sz w:val="24"/>
          <w:szCs w:val="24"/>
        </w:rPr>
      </w:pPr>
      <w:r>
        <w:rPr>
          <w:sz w:val="24"/>
          <w:szCs w:val="24"/>
        </w:rPr>
        <w:t>What are some</w:t>
      </w:r>
      <w:r w:rsidR="00415FF0">
        <w:rPr>
          <w:sz w:val="24"/>
          <w:szCs w:val="24"/>
        </w:rPr>
        <w:t xml:space="preserve"> insights regarding outreach that these verses provide?</w:t>
      </w:r>
    </w:p>
    <w:p w14:paraId="5EB3D2A8" w14:textId="5CBDFF3C" w:rsidR="00415FF0" w:rsidRDefault="00415FF0" w:rsidP="00415FF0">
      <w:pPr>
        <w:spacing w:after="0" w:line="240" w:lineRule="auto"/>
        <w:rPr>
          <w:sz w:val="24"/>
          <w:szCs w:val="24"/>
        </w:rPr>
      </w:pPr>
    </w:p>
    <w:p w14:paraId="00AF30A5" w14:textId="5BE9ED00" w:rsidR="00415FF0" w:rsidRDefault="00415FF0" w:rsidP="00415FF0">
      <w:pPr>
        <w:spacing w:after="0" w:line="240" w:lineRule="auto"/>
        <w:rPr>
          <w:sz w:val="24"/>
          <w:szCs w:val="24"/>
        </w:rPr>
      </w:pPr>
    </w:p>
    <w:p w14:paraId="09A41D15" w14:textId="4DAF0038" w:rsidR="00415FF0" w:rsidRPr="00415FF0" w:rsidRDefault="00415FF0" w:rsidP="00415FF0">
      <w:pPr>
        <w:spacing w:after="0" w:line="240" w:lineRule="auto"/>
        <w:rPr>
          <w:sz w:val="24"/>
          <w:szCs w:val="24"/>
        </w:rPr>
      </w:pPr>
    </w:p>
    <w:p w14:paraId="38C9A450" w14:textId="4F618A2B" w:rsidR="00F75D79" w:rsidRDefault="00F75D79" w:rsidP="00F75D79">
      <w:pPr>
        <w:spacing w:after="0" w:line="240" w:lineRule="auto"/>
        <w:rPr>
          <w:sz w:val="24"/>
          <w:szCs w:val="24"/>
        </w:rPr>
      </w:pPr>
    </w:p>
    <w:p w14:paraId="6BFE78FF" w14:textId="77777777" w:rsidR="00415FF0" w:rsidRDefault="00415FF0" w:rsidP="00F75D79">
      <w:pPr>
        <w:spacing w:after="0" w:line="240" w:lineRule="auto"/>
        <w:rPr>
          <w:sz w:val="24"/>
          <w:szCs w:val="24"/>
        </w:rPr>
      </w:pPr>
    </w:p>
    <w:p w14:paraId="0E5BED0E" w14:textId="77777777" w:rsidR="003A2B92" w:rsidRPr="003A2B92" w:rsidRDefault="003A2B92" w:rsidP="003A2B92">
      <w:pPr>
        <w:spacing w:after="0" w:line="240" w:lineRule="auto"/>
        <w:rPr>
          <w:b/>
          <w:sz w:val="24"/>
          <w:szCs w:val="24"/>
        </w:rPr>
      </w:pPr>
      <w:r w:rsidRPr="003A2B92">
        <w:rPr>
          <w:b/>
          <w:sz w:val="24"/>
          <w:szCs w:val="24"/>
        </w:rPr>
        <w:t>A Caution</w:t>
      </w:r>
    </w:p>
    <w:p w14:paraId="77A1DC91" w14:textId="77777777" w:rsidR="003A2B92" w:rsidRPr="003A2B92" w:rsidRDefault="003A2B92" w:rsidP="003A2B92">
      <w:pPr>
        <w:spacing w:after="0" w:line="240" w:lineRule="auto"/>
        <w:rPr>
          <w:sz w:val="24"/>
          <w:szCs w:val="24"/>
        </w:rPr>
      </w:pPr>
    </w:p>
    <w:p w14:paraId="1797A682" w14:textId="1558C2A9" w:rsidR="003A2B92" w:rsidRPr="00415FF0" w:rsidRDefault="003A2B92" w:rsidP="003A2B92">
      <w:pPr>
        <w:spacing w:after="0" w:line="240" w:lineRule="auto"/>
        <w:rPr>
          <w:i/>
          <w:sz w:val="24"/>
          <w:szCs w:val="24"/>
        </w:rPr>
      </w:pPr>
      <w:r w:rsidRPr="00415FF0">
        <w:rPr>
          <w:i/>
          <w:sz w:val="24"/>
          <w:szCs w:val="24"/>
        </w:rPr>
        <w:t>“Frankly, some of the leaders of the comparison churches viewed the community as a means to their ends—increase attendance, add to the budget, lead the area churches in baptisms. The breakout churches, however, had a passion to reach and minister to the community. They did not first ask how the community might benefit the church. As best as the research team could tell, the motives of the breakout church leaders were selfless.” (Breakout Churches p. 125)</w:t>
      </w:r>
    </w:p>
    <w:p w14:paraId="2FDB7835" w14:textId="44222DA3" w:rsidR="003A2B92" w:rsidRPr="003A2B92" w:rsidRDefault="003A2B92" w:rsidP="003A2B92">
      <w:pPr>
        <w:spacing w:after="0" w:line="240" w:lineRule="auto"/>
        <w:rPr>
          <w:sz w:val="24"/>
          <w:szCs w:val="24"/>
        </w:rPr>
      </w:pPr>
    </w:p>
    <w:p w14:paraId="742DE847" w14:textId="3CE2BA8F" w:rsidR="00F75D79" w:rsidRDefault="00DD2C0D" w:rsidP="00415FF0">
      <w:pPr>
        <w:pStyle w:val="ListParagraph"/>
        <w:numPr>
          <w:ilvl w:val="0"/>
          <w:numId w:val="11"/>
        </w:numPr>
        <w:spacing w:after="0" w:line="240" w:lineRule="auto"/>
        <w:rPr>
          <w:sz w:val="24"/>
          <w:szCs w:val="24"/>
        </w:rPr>
      </w:pPr>
      <w:r>
        <w:rPr>
          <w:noProof/>
          <w:sz w:val="24"/>
          <w:szCs w:val="24"/>
        </w:rPr>
        <w:drawing>
          <wp:anchor distT="0" distB="0" distL="114300" distR="114300" simplePos="0" relativeHeight="251662336" behindDoc="0" locked="0" layoutInCell="1" allowOverlap="1" wp14:anchorId="78AAEAC9" wp14:editId="4B7DF503">
            <wp:simplePos x="0" y="0"/>
            <wp:positionH relativeFrom="margin">
              <wp:posOffset>3517265</wp:posOffset>
            </wp:positionH>
            <wp:positionV relativeFrom="paragraph">
              <wp:posOffset>10160</wp:posOffset>
            </wp:positionV>
            <wp:extent cx="3213735" cy="214249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 Giving a gift.jpg"/>
                    <pic:cNvPicPr/>
                  </pic:nvPicPr>
                  <pic:blipFill>
                    <a:blip r:embed="rId11">
                      <a:extLst>
                        <a:ext uri="{28A0092B-C50C-407E-A947-70E740481C1C}">
                          <a14:useLocalDpi xmlns:a14="http://schemas.microsoft.com/office/drawing/2010/main" val="0"/>
                        </a:ext>
                      </a:extLst>
                    </a:blip>
                    <a:stretch>
                      <a:fillRect/>
                    </a:stretch>
                  </pic:blipFill>
                  <pic:spPr>
                    <a:xfrm>
                      <a:off x="0" y="0"/>
                      <a:ext cx="3213735" cy="214249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What are some ways we can keep our church’s outreach efforts selfless?</w:t>
      </w:r>
    </w:p>
    <w:p w14:paraId="297AB8BB" w14:textId="3B263C2C" w:rsidR="00415FF0" w:rsidRDefault="00415FF0" w:rsidP="00415FF0">
      <w:pPr>
        <w:spacing w:after="0" w:line="240" w:lineRule="auto"/>
        <w:rPr>
          <w:sz w:val="24"/>
          <w:szCs w:val="24"/>
        </w:rPr>
      </w:pPr>
    </w:p>
    <w:p w14:paraId="3D9817A2" w14:textId="3AB84A0E" w:rsidR="00415FF0" w:rsidRDefault="00415FF0" w:rsidP="00415FF0">
      <w:pPr>
        <w:spacing w:after="0" w:line="240" w:lineRule="auto"/>
        <w:rPr>
          <w:sz w:val="24"/>
          <w:szCs w:val="24"/>
        </w:rPr>
      </w:pPr>
    </w:p>
    <w:p w14:paraId="56462C0B" w14:textId="5D1475C4" w:rsidR="00E37569" w:rsidRDefault="00E37569" w:rsidP="00415FF0">
      <w:pPr>
        <w:spacing w:after="0" w:line="240" w:lineRule="auto"/>
        <w:rPr>
          <w:sz w:val="24"/>
          <w:szCs w:val="24"/>
        </w:rPr>
      </w:pPr>
    </w:p>
    <w:p w14:paraId="74F6BCE3" w14:textId="77777777" w:rsidR="00E37569" w:rsidRDefault="00E37569" w:rsidP="00415FF0">
      <w:pPr>
        <w:spacing w:after="0" w:line="240" w:lineRule="auto"/>
        <w:rPr>
          <w:sz w:val="24"/>
          <w:szCs w:val="24"/>
        </w:rPr>
      </w:pPr>
    </w:p>
    <w:p w14:paraId="46F75BEC" w14:textId="3A2D5114" w:rsidR="00415FF0" w:rsidRDefault="00415FF0" w:rsidP="00415FF0">
      <w:pPr>
        <w:spacing w:after="0" w:line="240" w:lineRule="auto"/>
        <w:rPr>
          <w:sz w:val="24"/>
          <w:szCs w:val="24"/>
        </w:rPr>
      </w:pPr>
    </w:p>
    <w:p w14:paraId="778C2FB3" w14:textId="3359464E" w:rsidR="00DD2C0D" w:rsidRDefault="00DD2C0D" w:rsidP="00415FF0">
      <w:pPr>
        <w:spacing w:after="0" w:line="240" w:lineRule="auto"/>
        <w:rPr>
          <w:sz w:val="24"/>
          <w:szCs w:val="24"/>
        </w:rPr>
      </w:pPr>
    </w:p>
    <w:p w14:paraId="02EADB42" w14:textId="06EA19F1" w:rsidR="00DD2C0D" w:rsidRDefault="00DD2C0D" w:rsidP="00415FF0">
      <w:pPr>
        <w:spacing w:after="0" w:line="240" w:lineRule="auto"/>
        <w:rPr>
          <w:sz w:val="24"/>
          <w:szCs w:val="24"/>
        </w:rPr>
      </w:pPr>
    </w:p>
    <w:p w14:paraId="5DF1F769" w14:textId="77777777" w:rsidR="00DD2C0D" w:rsidRDefault="00DD2C0D" w:rsidP="00415FF0">
      <w:pPr>
        <w:spacing w:after="0" w:line="240" w:lineRule="auto"/>
        <w:rPr>
          <w:sz w:val="24"/>
          <w:szCs w:val="24"/>
        </w:rPr>
      </w:pPr>
    </w:p>
    <w:p w14:paraId="61752D35" w14:textId="6A614F5B" w:rsidR="00415FF0" w:rsidRPr="00415FF0" w:rsidRDefault="00415FF0" w:rsidP="00415FF0">
      <w:pPr>
        <w:spacing w:after="0" w:line="240" w:lineRule="auto"/>
        <w:rPr>
          <w:b/>
          <w:sz w:val="24"/>
          <w:szCs w:val="24"/>
        </w:rPr>
      </w:pPr>
      <w:r w:rsidRPr="00415FF0">
        <w:rPr>
          <w:b/>
          <w:sz w:val="24"/>
          <w:szCs w:val="24"/>
        </w:rPr>
        <w:t>Homework</w:t>
      </w:r>
    </w:p>
    <w:p w14:paraId="322E470D" w14:textId="34689444" w:rsidR="00415FF0" w:rsidRDefault="00415FF0" w:rsidP="00415FF0">
      <w:pPr>
        <w:spacing w:after="0" w:line="240" w:lineRule="auto"/>
        <w:rPr>
          <w:sz w:val="24"/>
          <w:szCs w:val="24"/>
        </w:rPr>
      </w:pPr>
    </w:p>
    <w:p w14:paraId="1692470F" w14:textId="2D05B9DE" w:rsidR="00415FF0" w:rsidRDefault="00415FF0" w:rsidP="00415FF0">
      <w:pPr>
        <w:spacing w:after="0" w:line="240" w:lineRule="auto"/>
        <w:ind w:left="720"/>
        <w:rPr>
          <w:sz w:val="24"/>
          <w:szCs w:val="24"/>
        </w:rPr>
      </w:pPr>
      <w:r>
        <w:rPr>
          <w:sz w:val="24"/>
          <w:szCs w:val="24"/>
        </w:rPr>
        <w:t xml:space="preserve">Complete this statement with at least three suggestions. </w:t>
      </w:r>
      <w:r>
        <w:rPr>
          <w:sz w:val="24"/>
          <w:szCs w:val="24"/>
        </w:rPr>
        <w:t>I think St. John’s can do a better job of following Jesus’ Great Commission if we…</w:t>
      </w:r>
    </w:p>
    <w:p w14:paraId="2B0CC6AD" w14:textId="25C87737" w:rsidR="00415FF0" w:rsidRPr="00415FF0" w:rsidRDefault="00415FF0" w:rsidP="00415FF0">
      <w:pPr>
        <w:spacing w:after="0" w:line="240" w:lineRule="auto"/>
        <w:rPr>
          <w:sz w:val="24"/>
          <w:szCs w:val="24"/>
        </w:rPr>
      </w:pPr>
    </w:p>
    <w:p w14:paraId="050E38D9" w14:textId="5D98C1AB" w:rsidR="00350ABE" w:rsidRDefault="00350ABE" w:rsidP="00350ABE">
      <w:pPr>
        <w:spacing w:after="0" w:line="240" w:lineRule="auto"/>
        <w:rPr>
          <w:sz w:val="24"/>
          <w:szCs w:val="24"/>
        </w:rPr>
      </w:pPr>
    </w:p>
    <w:p w14:paraId="484AAAAB" w14:textId="77777777" w:rsidR="00350ABE" w:rsidRPr="00350ABE" w:rsidRDefault="00350ABE" w:rsidP="00350ABE">
      <w:pPr>
        <w:spacing w:after="0" w:line="240" w:lineRule="auto"/>
        <w:rPr>
          <w:sz w:val="24"/>
          <w:szCs w:val="24"/>
        </w:rPr>
      </w:pPr>
    </w:p>
    <w:p w14:paraId="134D0482" w14:textId="4869F373" w:rsidR="00350ABE" w:rsidRDefault="00350ABE" w:rsidP="00350ABE">
      <w:pPr>
        <w:spacing w:after="0" w:line="240" w:lineRule="auto"/>
        <w:rPr>
          <w:sz w:val="24"/>
          <w:szCs w:val="24"/>
        </w:rPr>
      </w:pPr>
    </w:p>
    <w:p w14:paraId="23AD5713" w14:textId="4BF234A4" w:rsidR="00350ABE" w:rsidRDefault="00350ABE" w:rsidP="00350ABE">
      <w:pPr>
        <w:spacing w:after="0" w:line="240" w:lineRule="auto"/>
        <w:rPr>
          <w:sz w:val="24"/>
          <w:szCs w:val="24"/>
        </w:rPr>
      </w:pPr>
    </w:p>
    <w:p w14:paraId="7517E83E" w14:textId="77777777" w:rsidR="00350ABE" w:rsidRPr="00350ABE" w:rsidRDefault="00350ABE" w:rsidP="00350ABE">
      <w:pPr>
        <w:spacing w:after="0" w:line="240" w:lineRule="auto"/>
        <w:rPr>
          <w:sz w:val="24"/>
          <w:szCs w:val="24"/>
        </w:rPr>
      </w:pPr>
    </w:p>
    <w:p w14:paraId="01723950" w14:textId="77777777" w:rsidR="0000377F" w:rsidRDefault="0000377F" w:rsidP="0000377F">
      <w:pPr>
        <w:spacing w:after="0" w:line="240" w:lineRule="auto"/>
        <w:rPr>
          <w:sz w:val="24"/>
          <w:szCs w:val="24"/>
        </w:rPr>
      </w:pPr>
    </w:p>
    <w:p w14:paraId="5D2A0E01" w14:textId="77777777" w:rsidR="00F07514" w:rsidRDefault="00F07514" w:rsidP="00025214">
      <w:pPr>
        <w:spacing w:after="0" w:line="240" w:lineRule="auto"/>
        <w:ind w:left="1440"/>
        <w:rPr>
          <w:sz w:val="24"/>
          <w:szCs w:val="24"/>
        </w:rPr>
      </w:pPr>
    </w:p>
    <w:p w14:paraId="39D887CE" w14:textId="77777777" w:rsidR="00FC3D44" w:rsidRPr="00195A67" w:rsidRDefault="00FC3D44" w:rsidP="00025214">
      <w:pPr>
        <w:spacing w:after="0" w:line="240" w:lineRule="auto"/>
        <w:ind w:left="1440"/>
        <w:rPr>
          <w:sz w:val="24"/>
          <w:szCs w:val="24"/>
        </w:rPr>
      </w:pPr>
    </w:p>
    <w:sectPr w:rsidR="00FC3D44" w:rsidRPr="00195A67" w:rsidSect="001056D2">
      <w:footerReference w:type="default" r:id="rId12"/>
      <w:pgSz w:w="12240" w:h="15840"/>
      <w:pgMar w:top="821" w:right="821" w:bottom="821" w:left="8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4B3D8" w14:textId="77777777" w:rsidR="009B5660" w:rsidRDefault="009B5660" w:rsidP="00C44F5C">
      <w:pPr>
        <w:spacing w:after="0" w:line="240" w:lineRule="auto"/>
      </w:pPr>
      <w:r>
        <w:separator/>
      </w:r>
    </w:p>
  </w:endnote>
  <w:endnote w:type="continuationSeparator" w:id="0">
    <w:p w14:paraId="693599CC" w14:textId="77777777" w:rsidR="009B5660" w:rsidRDefault="009B5660" w:rsidP="00C4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328126"/>
      <w:docPartObj>
        <w:docPartGallery w:val="Page Numbers (Bottom of Page)"/>
        <w:docPartUnique/>
      </w:docPartObj>
    </w:sdtPr>
    <w:sdtEndPr>
      <w:rPr>
        <w:noProof/>
      </w:rPr>
    </w:sdtEndPr>
    <w:sdtContent>
      <w:p w14:paraId="582CD2CC" w14:textId="6BB80116" w:rsidR="00C44F5C" w:rsidRDefault="00C44F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27F5DF" w14:textId="77777777" w:rsidR="00C44F5C" w:rsidRDefault="00C44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70E9E" w14:textId="77777777" w:rsidR="009B5660" w:rsidRDefault="009B5660" w:rsidP="00C44F5C">
      <w:pPr>
        <w:spacing w:after="0" w:line="240" w:lineRule="auto"/>
      </w:pPr>
      <w:r>
        <w:separator/>
      </w:r>
    </w:p>
  </w:footnote>
  <w:footnote w:type="continuationSeparator" w:id="0">
    <w:p w14:paraId="111A5100" w14:textId="77777777" w:rsidR="009B5660" w:rsidRDefault="009B5660" w:rsidP="00C44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7D"/>
    <w:multiLevelType w:val="hybridMultilevel"/>
    <w:tmpl w:val="9FC8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6E2C"/>
    <w:multiLevelType w:val="hybridMultilevel"/>
    <w:tmpl w:val="B1DE3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02F7E"/>
    <w:multiLevelType w:val="hybridMultilevel"/>
    <w:tmpl w:val="573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B306F"/>
    <w:multiLevelType w:val="hybridMultilevel"/>
    <w:tmpl w:val="8F6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63D3D"/>
    <w:multiLevelType w:val="hybridMultilevel"/>
    <w:tmpl w:val="0BAC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025BC"/>
    <w:multiLevelType w:val="hybridMultilevel"/>
    <w:tmpl w:val="CF40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F43DE"/>
    <w:multiLevelType w:val="hybridMultilevel"/>
    <w:tmpl w:val="A63CE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38D345E"/>
    <w:multiLevelType w:val="hybridMultilevel"/>
    <w:tmpl w:val="3E5CA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D5A3F"/>
    <w:multiLevelType w:val="hybridMultilevel"/>
    <w:tmpl w:val="EDC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D713E"/>
    <w:multiLevelType w:val="hybridMultilevel"/>
    <w:tmpl w:val="1CC4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C54E6B"/>
    <w:multiLevelType w:val="hybridMultilevel"/>
    <w:tmpl w:val="6EECB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90D26"/>
    <w:multiLevelType w:val="hybridMultilevel"/>
    <w:tmpl w:val="254E6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00676D"/>
    <w:multiLevelType w:val="hybridMultilevel"/>
    <w:tmpl w:val="FF5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2"/>
  </w:num>
  <w:num w:numId="5">
    <w:abstractNumId w:val="4"/>
  </w:num>
  <w:num w:numId="6">
    <w:abstractNumId w:val="12"/>
  </w:num>
  <w:num w:numId="7">
    <w:abstractNumId w:val="3"/>
  </w:num>
  <w:num w:numId="8">
    <w:abstractNumId w:val="8"/>
  </w:num>
  <w:num w:numId="9">
    <w:abstractNumId w:val="1"/>
  </w:num>
  <w:num w:numId="10">
    <w:abstractNumId w:val="11"/>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31"/>
    <w:rsid w:val="0000377F"/>
    <w:rsid w:val="00007C5E"/>
    <w:rsid w:val="00023300"/>
    <w:rsid w:val="00025214"/>
    <w:rsid w:val="00030993"/>
    <w:rsid w:val="00046333"/>
    <w:rsid w:val="0007770F"/>
    <w:rsid w:val="00080D19"/>
    <w:rsid w:val="00092875"/>
    <w:rsid w:val="000B6C54"/>
    <w:rsid w:val="000C7CAE"/>
    <w:rsid w:val="001056D2"/>
    <w:rsid w:val="00195A67"/>
    <w:rsid w:val="001B160E"/>
    <w:rsid w:val="001B2BB4"/>
    <w:rsid w:val="00270E54"/>
    <w:rsid w:val="002C6257"/>
    <w:rsid w:val="003356A0"/>
    <w:rsid w:val="00350ABE"/>
    <w:rsid w:val="00360F88"/>
    <w:rsid w:val="00362533"/>
    <w:rsid w:val="0039472E"/>
    <w:rsid w:val="003A2B92"/>
    <w:rsid w:val="003D391C"/>
    <w:rsid w:val="00415FF0"/>
    <w:rsid w:val="00426B62"/>
    <w:rsid w:val="004830AD"/>
    <w:rsid w:val="005C16DC"/>
    <w:rsid w:val="005D5371"/>
    <w:rsid w:val="00601189"/>
    <w:rsid w:val="00621E1B"/>
    <w:rsid w:val="006623AA"/>
    <w:rsid w:val="006B127E"/>
    <w:rsid w:val="00704827"/>
    <w:rsid w:val="00730031"/>
    <w:rsid w:val="00741FC4"/>
    <w:rsid w:val="008757D2"/>
    <w:rsid w:val="00904C05"/>
    <w:rsid w:val="009B42CB"/>
    <w:rsid w:val="009B5660"/>
    <w:rsid w:val="009F571D"/>
    <w:rsid w:val="00A0645D"/>
    <w:rsid w:val="00A119AE"/>
    <w:rsid w:val="00AA5E70"/>
    <w:rsid w:val="00AE3BE3"/>
    <w:rsid w:val="00AE5442"/>
    <w:rsid w:val="00B83CE0"/>
    <w:rsid w:val="00B87E59"/>
    <w:rsid w:val="00BA495E"/>
    <w:rsid w:val="00BE7D86"/>
    <w:rsid w:val="00BF0C1F"/>
    <w:rsid w:val="00C071F3"/>
    <w:rsid w:val="00C1684B"/>
    <w:rsid w:val="00C3442B"/>
    <w:rsid w:val="00C36DF9"/>
    <w:rsid w:val="00C44F5C"/>
    <w:rsid w:val="00C61FB1"/>
    <w:rsid w:val="00C66895"/>
    <w:rsid w:val="00CE6DBE"/>
    <w:rsid w:val="00D04A30"/>
    <w:rsid w:val="00D12BB4"/>
    <w:rsid w:val="00DC6231"/>
    <w:rsid w:val="00DC76F1"/>
    <w:rsid w:val="00DD2C0D"/>
    <w:rsid w:val="00E148E0"/>
    <w:rsid w:val="00E23503"/>
    <w:rsid w:val="00E32809"/>
    <w:rsid w:val="00E37569"/>
    <w:rsid w:val="00E85DBD"/>
    <w:rsid w:val="00E9024B"/>
    <w:rsid w:val="00EE1940"/>
    <w:rsid w:val="00EF4ADE"/>
    <w:rsid w:val="00F07514"/>
    <w:rsid w:val="00F22FE0"/>
    <w:rsid w:val="00F75D79"/>
    <w:rsid w:val="00FC3D44"/>
    <w:rsid w:val="00FE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E0D3"/>
  <w15:chartTrackingRefBased/>
  <w15:docId w15:val="{8994528F-15CB-4F50-A3E8-D56A824D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40"/>
    <w:pPr>
      <w:ind w:left="720"/>
      <w:contextualSpacing/>
    </w:pPr>
  </w:style>
  <w:style w:type="paragraph" w:customStyle="1" w:styleId="chapter-1">
    <w:name w:val="chapter-1"/>
    <w:basedOn w:val="Normal"/>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C76F1"/>
  </w:style>
  <w:style w:type="paragraph" w:styleId="NormalWeb">
    <w:name w:val="Normal (Web)"/>
    <w:basedOn w:val="Normal"/>
    <w:uiPriority w:val="99"/>
    <w:semiHidden/>
    <w:unhideWhenUsed/>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76F1"/>
    <w:rPr>
      <w:color w:val="0000FF"/>
      <w:u w:val="single"/>
    </w:rPr>
  </w:style>
  <w:style w:type="paragraph" w:styleId="Header">
    <w:name w:val="header"/>
    <w:basedOn w:val="Normal"/>
    <w:link w:val="HeaderChar"/>
    <w:uiPriority w:val="99"/>
    <w:unhideWhenUsed/>
    <w:rsid w:val="00C4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F5C"/>
  </w:style>
  <w:style w:type="paragraph" w:styleId="Footer">
    <w:name w:val="footer"/>
    <w:basedOn w:val="Normal"/>
    <w:link w:val="FooterChar"/>
    <w:uiPriority w:val="99"/>
    <w:unhideWhenUsed/>
    <w:rsid w:val="00C4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6029">
      <w:bodyDiv w:val="1"/>
      <w:marLeft w:val="0"/>
      <w:marRight w:val="0"/>
      <w:marTop w:val="0"/>
      <w:marBottom w:val="0"/>
      <w:divBdr>
        <w:top w:val="none" w:sz="0" w:space="0" w:color="auto"/>
        <w:left w:val="none" w:sz="0" w:space="0" w:color="auto"/>
        <w:bottom w:val="none" w:sz="0" w:space="0" w:color="auto"/>
        <w:right w:val="none" w:sz="0" w:space="0" w:color="auto"/>
      </w:divBdr>
    </w:div>
    <w:div w:id="173889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6</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14</cp:revision>
  <dcterms:created xsi:type="dcterms:W3CDTF">2019-01-30T20:48:00Z</dcterms:created>
  <dcterms:modified xsi:type="dcterms:W3CDTF">2019-02-03T02:31:00Z</dcterms:modified>
</cp:coreProperties>
</file>